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472FB" w:rsidRDefault="009472FB" w:rsidP="009472FB">
      <w:pPr>
        <w:rPr>
          <w:rFonts w:ascii="Times New Roman" w:hAnsi="Times New Roman" w:cs="Times New Roman"/>
          <w:bCs/>
          <w:iCs/>
          <w:sz w:val="24"/>
          <w:szCs w:val="24"/>
          <w:lang w:val="kk-KZ"/>
        </w:rPr>
      </w:pPr>
    </w:p>
    <w:p w:rsidR="009472FB" w:rsidRDefault="009472FB" w:rsidP="009472FB">
      <w:pPr>
        <w:rPr>
          <w:rFonts w:ascii="Times New Roman" w:hAnsi="Times New Roman" w:cs="Times New Roman"/>
          <w:bCs/>
          <w:iCs/>
          <w:sz w:val="24"/>
          <w:szCs w:val="24"/>
          <w:lang w:val="kk-KZ"/>
        </w:rPr>
      </w:pPr>
    </w:p>
    <w:p w:rsidR="00661C9D" w:rsidRDefault="00661C9D" w:rsidP="009472FB">
      <w:pPr>
        <w:rPr>
          <w:rFonts w:ascii="Times New Roman" w:hAnsi="Times New Roman" w:cs="Times New Roman"/>
          <w:bCs/>
          <w:iCs/>
          <w:sz w:val="24"/>
          <w:szCs w:val="24"/>
          <w:lang w:val="kk-KZ"/>
        </w:rPr>
      </w:pPr>
    </w:p>
    <w:p w:rsidR="00661C9D" w:rsidRDefault="00661C9D" w:rsidP="009472FB">
      <w:pPr>
        <w:rPr>
          <w:rFonts w:ascii="Times New Roman" w:hAnsi="Times New Roman" w:cs="Times New Roman"/>
          <w:bCs/>
          <w:iCs/>
          <w:sz w:val="24"/>
          <w:szCs w:val="24"/>
          <w:lang w:val="kk-KZ"/>
        </w:rPr>
      </w:pPr>
    </w:p>
    <w:p w:rsidR="00661C9D" w:rsidRDefault="00661C9D" w:rsidP="009472FB">
      <w:pPr>
        <w:rPr>
          <w:rFonts w:ascii="Times New Roman" w:hAnsi="Times New Roman" w:cs="Times New Roman"/>
          <w:bCs/>
          <w:iCs/>
          <w:sz w:val="24"/>
          <w:szCs w:val="24"/>
          <w:lang w:val="kk-KZ"/>
        </w:rPr>
      </w:pPr>
    </w:p>
    <w:p w:rsidR="00661C9D" w:rsidRDefault="00661C9D" w:rsidP="009472FB">
      <w:pPr>
        <w:rPr>
          <w:rFonts w:ascii="Times New Roman" w:hAnsi="Times New Roman" w:cs="Times New Roman"/>
          <w:bCs/>
          <w:iCs/>
          <w:sz w:val="24"/>
          <w:szCs w:val="24"/>
          <w:lang w:val="kk-KZ"/>
        </w:rPr>
      </w:pPr>
    </w:p>
    <w:p w:rsidR="00661C9D" w:rsidRDefault="00661C9D" w:rsidP="00661C9D">
      <w:pPr>
        <w:jc w:val="center"/>
        <w:rPr>
          <w:rFonts w:ascii="Times New Roman" w:hAnsi="Times New Roman" w:cs="Times New Roman"/>
          <w:b/>
          <w:bCs/>
          <w:iCs/>
          <w:sz w:val="36"/>
          <w:szCs w:val="36"/>
          <w:lang w:val="kk-KZ"/>
        </w:rPr>
      </w:pPr>
      <w:r w:rsidRPr="00661C9D">
        <w:rPr>
          <w:rFonts w:ascii="Times New Roman" w:hAnsi="Times New Roman" w:cs="Times New Roman"/>
          <w:b/>
          <w:bCs/>
          <w:iCs/>
          <w:sz w:val="36"/>
          <w:szCs w:val="36"/>
          <w:lang w:val="kk-KZ"/>
        </w:rPr>
        <w:t>Халық даналығы мен хадис тағылымы</w:t>
      </w:r>
    </w:p>
    <w:p w:rsidR="00656395" w:rsidRPr="00656395" w:rsidRDefault="00656395" w:rsidP="00661C9D">
      <w:pPr>
        <w:jc w:val="center"/>
        <w:rPr>
          <w:rFonts w:ascii="Times New Roman" w:hAnsi="Times New Roman" w:cs="Times New Roman"/>
          <w:bCs/>
          <w:iCs/>
          <w:sz w:val="24"/>
          <w:szCs w:val="24"/>
          <w:lang w:val="kk-KZ"/>
        </w:rPr>
      </w:pPr>
      <w:r w:rsidRPr="00656395">
        <w:rPr>
          <w:rFonts w:ascii="Times New Roman" w:hAnsi="Times New Roman" w:cs="Times New Roman"/>
          <w:bCs/>
          <w:iCs/>
          <w:sz w:val="24"/>
          <w:szCs w:val="24"/>
          <w:lang w:val="kk-KZ"/>
        </w:rPr>
        <w:t>(Бағила, мынау кітаптың сырты.  Кітаптың аты</w:t>
      </w:r>
      <w:r>
        <w:rPr>
          <w:rFonts w:ascii="Times New Roman" w:hAnsi="Times New Roman" w:cs="Times New Roman"/>
          <w:bCs/>
          <w:iCs/>
          <w:sz w:val="24"/>
          <w:szCs w:val="24"/>
          <w:lang w:val="kk-KZ"/>
        </w:rPr>
        <w:t>.                                                                            Цветной етіп осы тақырыпқа сай чат</w:t>
      </w:r>
      <w:r w:rsidRPr="00656395">
        <w:rPr>
          <w:rFonts w:ascii="Times New Roman" w:hAnsi="Times New Roman" w:cs="Times New Roman"/>
          <w:bCs/>
          <w:iCs/>
          <w:sz w:val="24"/>
          <w:szCs w:val="24"/>
          <w:lang w:val="kk-KZ"/>
        </w:rPr>
        <w:t>QPT</w:t>
      </w:r>
      <w:r>
        <w:rPr>
          <w:rFonts w:ascii="Times New Roman" w:hAnsi="Times New Roman" w:cs="Times New Roman"/>
          <w:bCs/>
          <w:iCs/>
          <w:sz w:val="24"/>
          <w:szCs w:val="24"/>
          <w:lang w:val="kk-KZ"/>
        </w:rPr>
        <w:t>-ден сурет па бірдеңе аларсың сыртына</w:t>
      </w:r>
      <w:r w:rsidRPr="00656395">
        <w:rPr>
          <w:rFonts w:ascii="Times New Roman" w:hAnsi="Times New Roman" w:cs="Times New Roman"/>
          <w:bCs/>
          <w:iCs/>
          <w:sz w:val="24"/>
          <w:szCs w:val="24"/>
          <w:lang w:val="kk-KZ"/>
        </w:rPr>
        <w:t>)</w:t>
      </w:r>
    </w:p>
    <w:p w:rsidR="00661C9D" w:rsidRDefault="00661C9D" w:rsidP="00661C9D">
      <w:pPr>
        <w:rPr>
          <w:rFonts w:ascii="Times New Roman" w:hAnsi="Times New Roman" w:cs="Times New Roman"/>
          <w:b/>
          <w:bCs/>
          <w:iCs/>
          <w:sz w:val="24"/>
          <w:szCs w:val="24"/>
          <w:lang w:val="kk-KZ"/>
        </w:rPr>
      </w:pPr>
    </w:p>
    <w:p w:rsidR="00EB13D5" w:rsidRDefault="00EB13D5" w:rsidP="00661C9D">
      <w:pPr>
        <w:rPr>
          <w:rFonts w:ascii="Times New Roman" w:hAnsi="Times New Roman" w:cs="Times New Roman"/>
          <w:b/>
          <w:bCs/>
          <w:iCs/>
          <w:sz w:val="24"/>
          <w:szCs w:val="24"/>
          <w:lang w:val="kk-KZ"/>
        </w:rPr>
      </w:pPr>
    </w:p>
    <w:p w:rsidR="00EB13D5" w:rsidRDefault="00EB13D5" w:rsidP="00661C9D">
      <w:pPr>
        <w:rPr>
          <w:rFonts w:ascii="Times New Roman" w:hAnsi="Times New Roman" w:cs="Times New Roman"/>
          <w:b/>
          <w:bCs/>
          <w:iCs/>
          <w:sz w:val="24"/>
          <w:szCs w:val="24"/>
          <w:lang w:val="kk-KZ"/>
        </w:rPr>
      </w:pPr>
    </w:p>
    <w:p w:rsidR="00EB13D5" w:rsidRDefault="00EB13D5" w:rsidP="00661C9D">
      <w:pPr>
        <w:rPr>
          <w:rFonts w:ascii="Times New Roman" w:hAnsi="Times New Roman" w:cs="Times New Roman"/>
          <w:b/>
          <w:bCs/>
          <w:iCs/>
          <w:sz w:val="24"/>
          <w:szCs w:val="24"/>
          <w:lang w:val="kk-KZ"/>
        </w:rPr>
      </w:pPr>
    </w:p>
    <w:p w:rsidR="00EB13D5" w:rsidRPr="00661C9D" w:rsidRDefault="00EB13D5" w:rsidP="00661C9D">
      <w:pPr>
        <w:rPr>
          <w:rFonts w:ascii="Times New Roman" w:hAnsi="Times New Roman" w:cs="Times New Roman"/>
          <w:b/>
          <w:bCs/>
          <w:iCs/>
          <w:sz w:val="24"/>
          <w:szCs w:val="24"/>
          <w:lang w:val="kk-KZ"/>
        </w:rPr>
      </w:pPr>
      <w:r>
        <w:rPr>
          <w:rFonts w:ascii="Times New Roman" w:hAnsi="Times New Roman" w:cs="Times New Roman"/>
          <w:b/>
          <w:bCs/>
          <w:iCs/>
          <w:sz w:val="24"/>
          <w:szCs w:val="24"/>
          <w:lang w:val="kk-KZ"/>
        </w:rPr>
        <w:t>1-ші бет.</w:t>
      </w:r>
    </w:p>
    <w:p w:rsidR="00661C9D" w:rsidRPr="00656395" w:rsidRDefault="00656395" w:rsidP="00656395">
      <w:pPr>
        <w:jc w:val="center"/>
        <w:rPr>
          <w:rFonts w:ascii="Times New Roman" w:hAnsi="Times New Roman" w:cs="Times New Roman"/>
          <w:b/>
          <w:bCs/>
          <w:iCs/>
          <w:sz w:val="24"/>
          <w:szCs w:val="24"/>
          <w:lang w:val="kk-KZ"/>
        </w:rPr>
      </w:pPr>
      <w:r w:rsidRPr="00656395">
        <w:rPr>
          <w:rFonts w:ascii="Times New Roman" w:hAnsi="Times New Roman" w:cs="Times New Roman"/>
          <w:b/>
          <w:bCs/>
          <w:iCs/>
          <w:sz w:val="24"/>
          <w:szCs w:val="24"/>
          <w:lang w:val="kk-KZ"/>
        </w:rPr>
        <w:t>Алғы сөз</w:t>
      </w:r>
    </w:p>
    <w:p w:rsidR="009472FB" w:rsidRDefault="006C6C19" w:rsidP="009472FB">
      <w:pPr>
        <w:rPr>
          <w:rFonts w:ascii="Times New Roman" w:hAnsi="Times New Roman" w:cs="Times New Roman"/>
          <w:sz w:val="24"/>
          <w:szCs w:val="24"/>
          <w:lang w:val="kk-KZ"/>
        </w:rPr>
      </w:pPr>
      <w:r>
        <w:rPr>
          <w:rFonts w:ascii="Times New Roman" w:hAnsi="Times New Roman" w:cs="Times New Roman"/>
          <w:bCs/>
          <w:iCs/>
          <w:sz w:val="24"/>
          <w:szCs w:val="24"/>
          <w:lang w:val="kk-KZ"/>
        </w:rPr>
        <w:t>Бұл кітапшада қ</w:t>
      </w:r>
      <w:r w:rsidR="009472FB" w:rsidRPr="009472FB">
        <w:rPr>
          <w:rFonts w:ascii="Times New Roman" w:hAnsi="Times New Roman" w:cs="Times New Roman"/>
          <w:bCs/>
          <w:iCs/>
          <w:sz w:val="24"/>
          <w:szCs w:val="24"/>
          <w:lang w:val="kk-KZ"/>
        </w:rPr>
        <w:t>азақ халқының дін мен руханиятқа деген құрметі мақал-мәтелдерінен де көрініс табады. Халықтың ғұламалары мен данагөй қар</w:t>
      </w:r>
      <w:r w:rsidR="00656395">
        <w:rPr>
          <w:rFonts w:ascii="Times New Roman" w:hAnsi="Times New Roman" w:cs="Times New Roman"/>
          <w:bCs/>
          <w:iCs/>
          <w:sz w:val="24"/>
          <w:szCs w:val="24"/>
          <w:lang w:val="kk-KZ"/>
        </w:rPr>
        <w:t xml:space="preserve">иялары Исламның негіздерін, </w:t>
      </w:r>
      <w:r w:rsidR="009472FB" w:rsidRPr="009472FB">
        <w:rPr>
          <w:rFonts w:ascii="Times New Roman" w:hAnsi="Times New Roman" w:cs="Times New Roman"/>
          <w:bCs/>
          <w:iCs/>
          <w:sz w:val="24"/>
          <w:szCs w:val="24"/>
          <w:lang w:val="kk-KZ"/>
        </w:rPr>
        <w:t>хадистерді өз өмір тәжірибесімен ұштастырып, тәрбиелік сөздер қалдырған.</w:t>
      </w:r>
      <w:r w:rsidR="009472FB">
        <w:rPr>
          <w:rFonts w:ascii="Times New Roman" w:hAnsi="Times New Roman" w:cs="Times New Roman"/>
          <w:sz w:val="24"/>
          <w:szCs w:val="24"/>
          <w:lang w:val="kk-KZ"/>
        </w:rPr>
        <w:t xml:space="preserve">                                                                     </w:t>
      </w:r>
      <w:r w:rsidR="009472FB" w:rsidRPr="009472FB">
        <w:rPr>
          <w:rFonts w:ascii="Times New Roman" w:hAnsi="Times New Roman" w:cs="Times New Roman"/>
          <w:sz w:val="24"/>
          <w:szCs w:val="24"/>
          <w:lang w:val="kk-KZ"/>
        </w:rPr>
        <w:t>Мақал-мәтелдер – халық даналығының ғасырлар бойы қалыптасқан асыл мұрасы. Олар халықтың өмірлік тәжірибесінен туындап, тәрбиелік маңызы бар нақыл сөздерге айналды.</w:t>
      </w:r>
      <w:r w:rsidR="00656395">
        <w:rPr>
          <w:rFonts w:ascii="Times New Roman" w:hAnsi="Times New Roman" w:cs="Times New Roman"/>
          <w:sz w:val="24"/>
          <w:szCs w:val="24"/>
          <w:lang w:val="kk-KZ"/>
        </w:rPr>
        <w:t xml:space="preserve">Осы басты ерекшеліктерін дәлелдей отырып, практикалық дидактикалық талдау жасап көрдім. </w:t>
      </w:r>
      <w:r w:rsidR="005F7A7D" w:rsidRPr="005F7A7D">
        <w:rPr>
          <w:rFonts w:ascii="Times New Roman" w:hAnsi="Times New Roman" w:cs="Times New Roman"/>
          <w:iCs/>
          <w:sz w:val="24"/>
          <w:szCs w:val="24"/>
          <w:lang w:val="kk-KZ"/>
        </w:rPr>
        <w:t>Мен бұл жұмыста қазақ халқының ежелден ислам құндылықтарын құрметтеп, оны мақал-мәтелдер арқылы ұрпақтан-ұрпаққа жеткізіп отырғанын дәлелдегім келді. Біздің мақалдарымыз — хадистердің қазақша сөйлеген нұсқасы іспетті</w:t>
      </w:r>
      <w:r w:rsidR="005F7A7D">
        <w:rPr>
          <w:rFonts w:ascii="Times New Roman" w:hAnsi="Times New Roman" w:cs="Times New Roman"/>
          <w:iCs/>
          <w:sz w:val="24"/>
          <w:szCs w:val="24"/>
          <w:lang w:val="kk-KZ"/>
        </w:rPr>
        <w:t>. Бұл жұмысым сіздерге ой салып, мазмұны ұнайды деп сенемін.</w:t>
      </w:r>
      <w:r w:rsidR="00656395">
        <w:rPr>
          <w:rFonts w:ascii="Times New Roman" w:hAnsi="Times New Roman" w:cs="Times New Roman"/>
          <w:sz w:val="24"/>
          <w:szCs w:val="24"/>
          <w:lang w:val="kk-KZ"/>
        </w:rPr>
        <w:t xml:space="preserve"> </w:t>
      </w:r>
    </w:p>
    <w:p w:rsidR="00EB13D5" w:rsidRDefault="00EB13D5" w:rsidP="009472FB">
      <w:pPr>
        <w:rPr>
          <w:rFonts w:ascii="Times New Roman" w:hAnsi="Times New Roman" w:cs="Times New Roman"/>
          <w:sz w:val="24"/>
          <w:szCs w:val="24"/>
          <w:lang w:val="kk-KZ"/>
        </w:rPr>
      </w:pPr>
      <w:r>
        <w:rPr>
          <w:rFonts w:ascii="Times New Roman" w:hAnsi="Times New Roman" w:cs="Times New Roman"/>
          <w:sz w:val="24"/>
          <w:szCs w:val="24"/>
          <w:lang w:val="kk-KZ"/>
        </w:rPr>
        <w:t xml:space="preserve">                                                                                   Құрастырған : Ұлағатқызы Асият.  </w:t>
      </w:r>
    </w:p>
    <w:p w:rsidR="00EB13D5" w:rsidRDefault="00EB13D5" w:rsidP="009472FB">
      <w:pPr>
        <w:rPr>
          <w:rFonts w:ascii="Times New Roman" w:hAnsi="Times New Roman" w:cs="Times New Roman"/>
          <w:sz w:val="24"/>
          <w:szCs w:val="24"/>
          <w:lang w:val="kk-KZ"/>
        </w:rPr>
      </w:pPr>
      <w:r>
        <w:rPr>
          <w:rFonts w:ascii="Times New Roman" w:hAnsi="Times New Roman" w:cs="Times New Roman"/>
          <w:sz w:val="24"/>
          <w:szCs w:val="24"/>
          <w:lang w:val="kk-KZ"/>
        </w:rPr>
        <w:t xml:space="preserve">                                                                                   Абылай хан атындағы №140 мектептің        </w:t>
      </w:r>
    </w:p>
    <w:p w:rsidR="00EB13D5" w:rsidRDefault="00EB13D5" w:rsidP="009472FB">
      <w:pPr>
        <w:rPr>
          <w:rFonts w:ascii="Times New Roman" w:hAnsi="Times New Roman" w:cs="Times New Roman"/>
          <w:sz w:val="24"/>
          <w:szCs w:val="24"/>
          <w:lang w:val="kk-KZ"/>
        </w:rPr>
      </w:pPr>
      <w:r>
        <w:rPr>
          <w:rFonts w:ascii="Times New Roman" w:hAnsi="Times New Roman" w:cs="Times New Roman"/>
          <w:sz w:val="24"/>
          <w:szCs w:val="24"/>
          <w:lang w:val="kk-KZ"/>
        </w:rPr>
        <w:t xml:space="preserve">                                                                                    9 сынып оқушысы.</w:t>
      </w:r>
    </w:p>
    <w:p w:rsidR="00EB13D5" w:rsidRDefault="00EB13D5" w:rsidP="009472FB">
      <w:pPr>
        <w:rPr>
          <w:rFonts w:ascii="Times New Roman" w:hAnsi="Times New Roman" w:cs="Times New Roman"/>
          <w:sz w:val="24"/>
          <w:szCs w:val="24"/>
          <w:lang w:val="kk-KZ"/>
        </w:rPr>
      </w:pPr>
    </w:p>
    <w:p w:rsidR="00EB13D5" w:rsidRDefault="00EB13D5" w:rsidP="009472FB">
      <w:pPr>
        <w:rPr>
          <w:rFonts w:ascii="Times New Roman" w:hAnsi="Times New Roman" w:cs="Times New Roman"/>
          <w:sz w:val="24"/>
          <w:szCs w:val="24"/>
          <w:lang w:val="kk-KZ"/>
        </w:rPr>
      </w:pPr>
    </w:p>
    <w:p w:rsidR="00EB13D5" w:rsidRDefault="00EB13D5" w:rsidP="009472FB">
      <w:pPr>
        <w:rPr>
          <w:rFonts w:ascii="Times New Roman" w:hAnsi="Times New Roman" w:cs="Times New Roman"/>
          <w:sz w:val="24"/>
          <w:szCs w:val="24"/>
          <w:lang w:val="kk-KZ"/>
        </w:rPr>
      </w:pPr>
    </w:p>
    <w:p w:rsidR="00EB13D5" w:rsidRDefault="00EB13D5" w:rsidP="009472FB">
      <w:pPr>
        <w:rPr>
          <w:rFonts w:ascii="Times New Roman" w:hAnsi="Times New Roman" w:cs="Times New Roman"/>
          <w:sz w:val="24"/>
          <w:szCs w:val="24"/>
          <w:lang w:val="kk-KZ"/>
        </w:rPr>
      </w:pPr>
    </w:p>
    <w:p w:rsidR="00EB13D5" w:rsidRDefault="00EB13D5" w:rsidP="009472FB">
      <w:pPr>
        <w:rPr>
          <w:rFonts w:ascii="Times New Roman" w:hAnsi="Times New Roman" w:cs="Times New Roman"/>
          <w:sz w:val="24"/>
          <w:szCs w:val="24"/>
          <w:lang w:val="kk-KZ"/>
        </w:rPr>
      </w:pPr>
    </w:p>
    <w:p w:rsidR="00EB13D5" w:rsidRDefault="00EB13D5" w:rsidP="009472FB">
      <w:pPr>
        <w:rPr>
          <w:rFonts w:ascii="Times New Roman" w:hAnsi="Times New Roman" w:cs="Times New Roman"/>
          <w:sz w:val="24"/>
          <w:szCs w:val="24"/>
          <w:lang w:val="kk-KZ"/>
        </w:rPr>
      </w:pPr>
    </w:p>
    <w:p w:rsidR="00EB13D5" w:rsidRDefault="00EB13D5" w:rsidP="009472FB">
      <w:pPr>
        <w:rPr>
          <w:rFonts w:ascii="Times New Roman" w:hAnsi="Times New Roman" w:cs="Times New Roman"/>
          <w:sz w:val="24"/>
          <w:szCs w:val="24"/>
          <w:lang w:val="kk-KZ"/>
        </w:rPr>
      </w:pPr>
    </w:p>
    <w:p w:rsidR="00EB13D5" w:rsidRDefault="00EB13D5" w:rsidP="009472FB">
      <w:pPr>
        <w:rPr>
          <w:rFonts w:ascii="Times New Roman" w:hAnsi="Times New Roman" w:cs="Times New Roman"/>
          <w:sz w:val="24"/>
          <w:szCs w:val="24"/>
          <w:lang w:val="kk-KZ"/>
        </w:rPr>
      </w:pPr>
    </w:p>
    <w:p w:rsidR="00EB13D5" w:rsidRDefault="00EB13D5" w:rsidP="009472FB">
      <w:pPr>
        <w:rPr>
          <w:rFonts w:ascii="Times New Roman" w:hAnsi="Times New Roman" w:cs="Times New Roman"/>
          <w:sz w:val="24"/>
          <w:szCs w:val="24"/>
          <w:lang w:val="kk-KZ"/>
        </w:rPr>
      </w:pPr>
    </w:p>
    <w:p w:rsidR="00EB13D5" w:rsidRDefault="00EB13D5" w:rsidP="009472FB">
      <w:pPr>
        <w:rPr>
          <w:rFonts w:ascii="Times New Roman" w:hAnsi="Times New Roman" w:cs="Times New Roman"/>
          <w:sz w:val="24"/>
          <w:szCs w:val="24"/>
          <w:lang w:val="kk-KZ"/>
        </w:rPr>
      </w:pPr>
    </w:p>
    <w:p w:rsidR="00EB13D5" w:rsidRDefault="00EB13D5" w:rsidP="009472FB">
      <w:pPr>
        <w:rPr>
          <w:rFonts w:ascii="Times New Roman" w:hAnsi="Times New Roman" w:cs="Times New Roman"/>
          <w:sz w:val="24"/>
          <w:szCs w:val="24"/>
          <w:lang w:val="kk-KZ"/>
        </w:rPr>
      </w:pPr>
    </w:p>
    <w:p w:rsidR="00EB13D5" w:rsidRPr="009472FB" w:rsidRDefault="00EB13D5" w:rsidP="009472FB">
      <w:pPr>
        <w:rPr>
          <w:rFonts w:ascii="Times New Roman" w:hAnsi="Times New Roman" w:cs="Times New Roman"/>
          <w:sz w:val="24"/>
          <w:szCs w:val="24"/>
          <w:lang w:val="kk-KZ"/>
        </w:rPr>
      </w:pPr>
      <w:r>
        <w:rPr>
          <w:rFonts w:ascii="Times New Roman" w:hAnsi="Times New Roman" w:cs="Times New Roman"/>
          <w:sz w:val="24"/>
          <w:szCs w:val="24"/>
          <w:lang w:val="kk-KZ"/>
        </w:rPr>
        <w:t>(</w:t>
      </w:r>
      <w:r w:rsidRPr="00EB13D5">
        <w:rPr>
          <w:rFonts w:ascii="Times New Roman" w:hAnsi="Times New Roman" w:cs="Times New Roman"/>
          <w:b/>
          <w:sz w:val="24"/>
          <w:szCs w:val="24"/>
          <w:lang w:val="kk-KZ"/>
        </w:rPr>
        <w:t>2-ші бет</w:t>
      </w:r>
      <w:r>
        <w:rPr>
          <w:rFonts w:ascii="Times New Roman" w:hAnsi="Times New Roman" w:cs="Times New Roman"/>
          <w:sz w:val="24"/>
          <w:szCs w:val="24"/>
          <w:lang w:val="kk-KZ"/>
        </w:rPr>
        <w:t>.Осыдан басталып, әрі қарай келесі беттер кете берсін)</w:t>
      </w:r>
    </w:p>
    <w:p w:rsidR="009472FB" w:rsidRPr="009472FB" w:rsidRDefault="009472FB" w:rsidP="009472FB">
      <w:pPr>
        <w:rPr>
          <w:rFonts w:ascii="Times New Roman" w:hAnsi="Times New Roman" w:cs="Times New Roman"/>
          <w:sz w:val="24"/>
          <w:szCs w:val="24"/>
          <w:lang w:val="kk-KZ"/>
        </w:rPr>
      </w:pPr>
      <w:r w:rsidRPr="009472FB">
        <w:rPr>
          <w:rFonts w:ascii="Times New Roman" w:hAnsi="Times New Roman" w:cs="Times New Roman"/>
          <w:bCs/>
          <w:sz w:val="24"/>
          <w:szCs w:val="24"/>
          <w:lang w:val="kk-KZ"/>
        </w:rPr>
        <w:t>Мақал дегеніміз не?</w:t>
      </w:r>
    </w:p>
    <w:p w:rsidR="009472FB" w:rsidRPr="009472FB" w:rsidRDefault="009472FB" w:rsidP="009472FB">
      <w:pPr>
        <w:rPr>
          <w:rFonts w:ascii="Times New Roman" w:hAnsi="Times New Roman" w:cs="Times New Roman"/>
          <w:sz w:val="24"/>
          <w:szCs w:val="24"/>
          <w:lang w:val="kk-KZ"/>
        </w:rPr>
      </w:pPr>
      <w:r w:rsidRPr="009472FB">
        <w:rPr>
          <w:rFonts w:ascii="Times New Roman" w:hAnsi="Times New Roman" w:cs="Times New Roman"/>
          <w:sz w:val="24"/>
          <w:szCs w:val="24"/>
          <w:lang w:val="kk-KZ"/>
        </w:rPr>
        <w:t>Мақал – қысқа да нұсқа, тәрбиелік мәні зор нақыл сөздер. Олар белгілі бір оқиғадан немесе халықтың өмірлік тәжірибесінен туындап, ұрпақтан-ұрпаққа жалғасқан. Мақалдар ақыл-өсиет беріп, дұрыс бағыт көрсетеді. Қазақ мақалдары көбінесе ізгілік, адалдық, еңбек, білім, достық, әділдік сияқты құндылықтарды дәріптейді.</w:t>
      </w:r>
    </w:p>
    <w:p w:rsidR="009472FB" w:rsidRPr="009472FB" w:rsidRDefault="009472FB" w:rsidP="009472FB">
      <w:pPr>
        <w:rPr>
          <w:rFonts w:ascii="Times New Roman" w:hAnsi="Times New Roman" w:cs="Times New Roman"/>
          <w:sz w:val="24"/>
          <w:szCs w:val="24"/>
          <w:lang w:val="kk-KZ"/>
        </w:rPr>
      </w:pPr>
      <w:r w:rsidRPr="009472FB">
        <w:rPr>
          <w:rFonts w:ascii="Times New Roman" w:hAnsi="Times New Roman" w:cs="Times New Roman"/>
          <w:bCs/>
          <w:sz w:val="24"/>
          <w:szCs w:val="24"/>
          <w:lang w:val="kk-KZ"/>
        </w:rPr>
        <w:t>Хадис дегеніміз не?</w:t>
      </w:r>
    </w:p>
    <w:p w:rsidR="009472FB" w:rsidRPr="009472FB" w:rsidRDefault="009472FB" w:rsidP="009472FB">
      <w:pPr>
        <w:rPr>
          <w:rFonts w:ascii="Times New Roman" w:hAnsi="Times New Roman" w:cs="Times New Roman"/>
          <w:sz w:val="24"/>
          <w:szCs w:val="24"/>
          <w:lang w:val="kk-KZ"/>
        </w:rPr>
      </w:pPr>
      <w:r w:rsidRPr="009472FB">
        <w:rPr>
          <w:rFonts w:ascii="Times New Roman" w:hAnsi="Times New Roman" w:cs="Times New Roman"/>
          <w:sz w:val="24"/>
          <w:szCs w:val="24"/>
          <w:lang w:val="kk-KZ"/>
        </w:rPr>
        <w:t>Хадис – Пайғамбарымыз Мұхаммедтің (с.ғ.с.) сөздері мен амалдары. Исламда Құраннан кейінгі ең маңызды дереккөзі ретінде хадистер мұсылмандарға өмір сүрудің дұрыс жолын көрсетеді. Хадистер адамдарды жақсылыққа шақырып, жамандықтан тыйылуға үндейді. Хадистер тек рухани тәрбиені ғана емес, отбасылық, қоғамдық қатынастар мен сауда-саттықтағы ережелерді де қамтиды. Байқап отырғанымыздай қазақтың ауыз әдебиетіндегі көптеген мақал-мәтелдер түп тамыры хадистерден бастау алғаны себепті  бір-бірімен тығыз үндесіп, адамдарды адалдыққа, сабырлылыққа, еңбекқорлыққа және білімділікке шақырады. Екеуі де тәрбиелік мәні зор, рухани қазына болып табылады. Қазақ халқының мақал-мәтелдері мен Ислам дінінің құндылықтары үйлесім тауып, адамзат баласының рухани байлығын нығайтуға қызмет етеді.</w:t>
      </w:r>
    </w:p>
    <w:p w:rsidR="009472FB" w:rsidRPr="009472FB" w:rsidRDefault="009472FB" w:rsidP="009472FB">
      <w:pPr>
        <w:rPr>
          <w:rFonts w:ascii="Times New Roman" w:hAnsi="Times New Roman" w:cs="Times New Roman"/>
          <w:sz w:val="24"/>
          <w:szCs w:val="24"/>
          <w:lang w:val="kk-KZ"/>
        </w:rPr>
      </w:pPr>
      <w:r w:rsidRPr="009472FB">
        <w:rPr>
          <w:rFonts w:ascii="Times New Roman" w:hAnsi="Times New Roman" w:cs="Times New Roman"/>
          <w:sz w:val="24"/>
          <w:szCs w:val="24"/>
          <w:lang w:val="kk-KZ"/>
        </w:rPr>
        <w:t xml:space="preserve">Мақал мен хадис – қазақ даласы мен баласының мәдениеті мен рухани мұрасының ажырамас бөлігіне айналды. Қазақ мақал-мәтелдері Исламның негіздерін өз болмысымен сіңіріп, халықтың тұрмыс-тіршілігі мен руханиятына бағыт-бағдар беретін рухани ұғымдарға айналдырған. Мақал-мәтелдер аят-хадистермен үндесе отырып, ұрпақтарды тәрбиелеудің басты құралы ретінде қызмет етуде. Ата-бабамыз айтқандай </w:t>
      </w:r>
      <w:r w:rsidRPr="009472FB">
        <w:rPr>
          <w:rFonts w:ascii="Times New Roman" w:hAnsi="Times New Roman" w:cs="Times New Roman"/>
          <w:iCs/>
          <w:sz w:val="24"/>
          <w:szCs w:val="24"/>
          <w:lang w:val="kk-KZ"/>
        </w:rPr>
        <w:t>«Дін – тірек, ақыл – жетек».</w:t>
      </w:r>
      <w:r w:rsidRPr="009472FB">
        <w:rPr>
          <w:rFonts w:ascii="Times New Roman" w:hAnsi="Times New Roman" w:cs="Times New Roman"/>
          <w:sz w:val="24"/>
          <w:szCs w:val="24"/>
          <w:lang w:val="kk-KZ"/>
        </w:rPr>
        <w:t xml:space="preserve"> Сондықтан кейбір хадистер  мақал-мәтел ретінде қалыптасып, өмірлік, адамгершілік қағидаға айналған. Осылайша хадистер қазақ даласында халықтық нақыл ретінде өмір сүрген. Бұл хадистердің мағынасын өзгерту деген сөз емес, керісінше халық жадында ұзақ сақталу үшін қазақтың мәдениеті мен болмысын, тұрмыс-тіршілігі мен этникалық-этикалық тағылымын ескере отырып, адам өмірінің өткені мен бүгінін танып-білу мақсатында хадистерді одан әрі ұшқыр және жеңіл етіп жеткізу. </w:t>
      </w:r>
      <w:r w:rsidR="00656395" w:rsidRPr="00656395">
        <w:rPr>
          <w:rFonts w:ascii="Times New Roman" w:hAnsi="Times New Roman" w:cs="Times New Roman"/>
          <w:sz w:val="24"/>
          <w:szCs w:val="24"/>
          <w:lang w:val="kk-KZ"/>
        </w:rPr>
        <w:t xml:space="preserve">Халық даналығы мен хадис тағылымы – қазақ дүниетанымының қос қанаты іспетті, себебі олардың арасында терең рухани, философиялық және көркемдік сабақтастық бар. Хадис тағылымы мен қазақ фольклорының (мақал-мәтелдер, толғаулар) мақсаты бір – </w:t>
      </w:r>
      <w:r w:rsidR="00656395" w:rsidRPr="00656395">
        <w:rPr>
          <w:rFonts w:ascii="Times New Roman" w:hAnsi="Times New Roman" w:cs="Times New Roman"/>
          <w:bCs/>
          <w:sz w:val="24"/>
          <w:szCs w:val="24"/>
          <w:lang w:val="kk-KZ"/>
        </w:rPr>
        <w:t>кемел адам тәрбиелеу</w:t>
      </w:r>
      <w:r w:rsidR="00656395" w:rsidRPr="00656395">
        <w:rPr>
          <w:rFonts w:ascii="Times New Roman" w:hAnsi="Times New Roman" w:cs="Times New Roman"/>
          <w:sz w:val="24"/>
          <w:szCs w:val="24"/>
          <w:lang w:val="kk-KZ"/>
        </w:rPr>
        <w:t xml:space="preserve">. </w:t>
      </w:r>
      <w:r w:rsidRPr="009472FB">
        <w:rPr>
          <w:rFonts w:ascii="Times New Roman" w:hAnsi="Times New Roman" w:cs="Times New Roman"/>
          <w:sz w:val="24"/>
          <w:szCs w:val="24"/>
          <w:lang w:val="kk-KZ"/>
        </w:rPr>
        <w:t>Сол үшін мақал-мәтелдер мен хадистерді ұштастыра отырып адамдар өмірін мәнді әрі үйлесімді ете алады деп нық сеніммен айта аламыз.</w:t>
      </w:r>
    </w:p>
    <w:p w:rsidR="009472FB" w:rsidRPr="009472FB" w:rsidRDefault="009472FB" w:rsidP="009472FB">
      <w:pPr>
        <w:rPr>
          <w:rFonts w:ascii="Times New Roman" w:hAnsi="Times New Roman" w:cs="Times New Roman"/>
          <w:sz w:val="24"/>
          <w:szCs w:val="24"/>
          <w:lang w:val="kk-KZ"/>
        </w:rPr>
      </w:pPr>
      <w:r w:rsidRPr="009472FB">
        <w:rPr>
          <w:rFonts w:ascii="Times New Roman" w:hAnsi="Times New Roman" w:cs="Times New Roman"/>
          <w:sz w:val="24"/>
          <w:szCs w:val="24"/>
          <w:lang w:val="kk-KZ"/>
        </w:rPr>
        <w:t>Мақал мен хадистің ұқсастықтары</w:t>
      </w:r>
    </w:p>
    <w:p w:rsidR="009472FB" w:rsidRPr="009472FB" w:rsidRDefault="009472FB" w:rsidP="009472FB">
      <w:pPr>
        <w:rPr>
          <w:rFonts w:ascii="Times New Roman" w:hAnsi="Times New Roman" w:cs="Times New Roman"/>
          <w:sz w:val="24"/>
          <w:szCs w:val="24"/>
          <w:lang w:val="kk-KZ"/>
        </w:rPr>
      </w:pPr>
      <w:r w:rsidRPr="009472FB">
        <w:rPr>
          <w:rFonts w:ascii="Times New Roman" w:hAnsi="Times New Roman" w:cs="Times New Roman"/>
          <w:sz w:val="24"/>
          <w:szCs w:val="24"/>
          <w:lang w:val="kk-KZ"/>
        </w:rPr>
        <w:t>•        Мазмұндық тереңдік: Екеуі де қысқа әрі нұсқа, бірақ мағынасы терең.</w:t>
      </w:r>
    </w:p>
    <w:p w:rsidR="009472FB" w:rsidRPr="009472FB" w:rsidRDefault="009472FB" w:rsidP="009472FB">
      <w:pPr>
        <w:rPr>
          <w:rFonts w:ascii="Times New Roman" w:hAnsi="Times New Roman" w:cs="Times New Roman"/>
          <w:sz w:val="24"/>
          <w:szCs w:val="24"/>
          <w:lang w:val="kk-KZ"/>
        </w:rPr>
      </w:pPr>
      <w:r w:rsidRPr="009472FB">
        <w:rPr>
          <w:rFonts w:ascii="Times New Roman" w:hAnsi="Times New Roman" w:cs="Times New Roman"/>
          <w:sz w:val="24"/>
          <w:szCs w:val="24"/>
          <w:lang w:val="kk-KZ"/>
        </w:rPr>
        <w:t>•        Тәрбиелік мәні: Екеуі де адамдарды жақсылыққа, әділдікке, бірлікке шақырады.</w:t>
      </w:r>
    </w:p>
    <w:p w:rsidR="009472FB" w:rsidRPr="009472FB" w:rsidRDefault="009472FB" w:rsidP="009472FB">
      <w:pPr>
        <w:rPr>
          <w:rFonts w:ascii="Times New Roman" w:hAnsi="Times New Roman" w:cs="Times New Roman"/>
          <w:sz w:val="24"/>
          <w:szCs w:val="24"/>
          <w:lang w:val="kk-KZ"/>
        </w:rPr>
      </w:pPr>
      <w:r w:rsidRPr="009472FB">
        <w:rPr>
          <w:rFonts w:ascii="Times New Roman" w:hAnsi="Times New Roman" w:cs="Times New Roman"/>
          <w:sz w:val="24"/>
          <w:szCs w:val="24"/>
          <w:lang w:val="kk-KZ"/>
        </w:rPr>
        <w:t>•        Өмірден алынған даналық: Мақалдар халық тәжірибесіне сүйенсе, хадистер Ислам іліміне негізделген.</w:t>
      </w:r>
    </w:p>
    <w:p w:rsidR="009472FB" w:rsidRPr="009472FB" w:rsidRDefault="009472FB" w:rsidP="009472FB">
      <w:pPr>
        <w:rPr>
          <w:rFonts w:ascii="Times New Roman" w:hAnsi="Times New Roman" w:cs="Times New Roman"/>
          <w:sz w:val="24"/>
          <w:szCs w:val="24"/>
          <w:lang w:val="kk-KZ"/>
        </w:rPr>
      </w:pPr>
      <w:r w:rsidRPr="009472FB">
        <w:rPr>
          <w:rFonts w:ascii="Times New Roman" w:hAnsi="Times New Roman" w:cs="Times New Roman"/>
          <w:sz w:val="24"/>
          <w:szCs w:val="24"/>
          <w:lang w:val="kk-KZ"/>
        </w:rPr>
        <w:t>•        Жақсылыққа үндеу: Мақал да, хадис те қоғамда бейбіт өмір орнатып, адамдарды ізгілікке тәрбиелейді.</w:t>
      </w:r>
    </w:p>
    <w:p w:rsidR="009472FB" w:rsidRDefault="009472FB" w:rsidP="009472FB">
      <w:pPr>
        <w:rPr>
          <w:rFonts w:ascii="Times New Roman" w:hAnsi="Times New Roman" w:cs="Times New Roman"/>
          <w:sz w:val="24"/>
          <w:szCs w:val="24"/>
          <w:lang w:val="kk-KZ"/>
        </w:rPr>
      </w:pPr>
      <w:r w:rsidRPr="009472FB">
        <w:rPr>
          <w:rFonts w:ascii="Times New Roman" w:hAnsi="Times New Roman" w:cs="Times New Roman"/>
          <w:sz w:val="24"/>
          <w:szCs w:val="24"/>
          <w:lang w:val="kk-KZ"/>
        </w:rPr>
        <w:t>Хадистер – мұсылмандарға бағыт-бағдар беретін рухани нұсқаулықтар. Мақал-мәтелдер мен хадистер арасында мазмұндық, тәрбиелік және рухани үндестік бар екенін байқауға болады. Сол үйлесімділікті жік-жіктеп айта кетсек:</w:t>
      </w:r>
    </w:p>
    <w:tbl>
      <w:tblPr>
        <w:tblStyle w:val="a3"/>
        <w:tblW w:w="0" w:type="auto"/>
        <w:tblLook w:val="04A0" w:firstRow="1" w:lastRow="0" w:firstColumn="1" w:lastColumn="0" w:noHBand="0" w:noVBand="1"/>
      </w:tblPr>
      <w:tblGrid>
        <w:gridCol w:w="465"/>
        <w:gridCol w:w="4207"/>
        <w:gridCol w:w="4673"/>
      </w:tblGrid>
      <w:tr w:rsidR="009472FB" w:rsidTr="009472FB">
        <w:tc>
          <w:tcPr>
            <w:tcW w:w="465" w:type="dxa"/>
          </w:tcPr>
          <w:p w:rsidR="009472FB" w:rsidRDefault="009472FB" w:rsidP="009472FB">
            <w:pPr>
              <w:jc w:val="center"/>
              <w:rPr>
                <w:rFonts w:ascii="Times New Roman" w:hAnsi="Times New Roman" w:cs="Times New Roman"/>
                <w:b/>
                <w:sz w:val="24"/>
                <w:szCs w:val="24"/>
                <w:lang w:val="kk-KZ"/>
              </w:rPr>
            </w:pPr>
          </w:p>
          <w:p w:rsidR="009472FB" w:rsidRPr="009472FB" w:rsidRDefault="009472FB" w:rsidP="009472FB">
            <w:pPr>
              <w:jc w:val="center"/>
              <w:rPr>
                <w:rFonts w:ascii="Times New Roman" w:hAnsi="Times New Roman" w:cs="Times New Roman"/>
                <w:b/>
                <w:sz w:val="24"/>
                <w:szCs w:val="24"/>
                <w:lang w:val="kk-KZ"/>
              </w:rPr>
            </w:pPr>
          </w:p>
        </w:tc>
        <w:tc>
          <w:tcPr>
            <w:tcW w:w="4207" w:type="dxa"/>
          </w:tcPr>
          <w:p w:rsidR="009472FB" w:rsidRDefault="009472FB" w:rsidP="009472FB">
            <w:pPr>
              <w:jc w:val="center"/>
              <w:rPr>
                <w:rFonts w:ascii="Times New Roman" w:hAnsi="Times New Roman" w:cs="Times New Roman"/>
                <w:b/>
                <w:sz w:val="24"/>
                <w:szCs w:val="24"/>
                <w:lang w:val="kk-KZ"/>
              </w:rPr>
            </w:pPr>
            <w:r w:rsidRPr="009472FB">
              <w:rPr>
                <w:rFonts w:ascii="Times New Roman" w:hAnsi="Times New Roman" w:cs="Times New Roman"/>
                <w:b/>
                <w:sz w:val="24"/>
                <w:szCs w:val="24"/>
                <w:lang w:val="kk-KZ"/>
              </w:rPr>
              <w:t>Хадистер</w:t>
            </w:r>
          </w:p>
          <w:p w:rsidR="009472FB" w:rsidRPr="009472FB" w:rsidRDefault="009472FB" w:rsidP="009472FB">
            <w:pPr>
              <w:jc w:val="center"/>
              <w:rPr>
                <w:rFonts w:ascii="Times New Roman" w:hAnsi="Times New Roman" w:cs="Times New Roman"/>
                <w:b/>
                <w:sz w:val="24"/>
                <w:szCs w:val="24"/>
                <w:lang w:val="kk-KZ"/>
              </w:rPr>
            </w:pPr>
          </w:p>
        </w:tc>
        <w:tc>
          <w:tcPr>
            <w:tcW w:w="4673" w:type="dxa"/>
          </w:tcPr>
          <w:p w:rsidR="009472FB" w:rsidRPr="009472FB" w:rsidRDefault="009472FB" w:rsidP="009472FB">
            <w:pPr>
              <w:jc w:val="center"/>
              <w:rPr>
                <w:rFonts w:ascii="Times New Roman" w:hAnsi="Times New Roman" w:cs="Times New Roman"/>
                <w:b/>
                <w:sz w:val="24"/>
                <w:szCs w:val="24"/>
                <w:lang w:val="kk-KZ"/>
              </w:rPr>
            </w:pPr>
            <w:r w:rsidRPr="009472FB">
              <w:rPr>
                <w:rFonts w:ascii="Times New Roman" w:hAnsi="Times New Roman" w:cs="Times New Roman"/>
                <w:b/>
                <w:sz w:val="24"/>
                <w:szCs w:val="24"/>
                <w:lang w:val="kk-KZ"/>
              </w:rPr>
              <w:t>Мақал-мәтелдер</w:t>
            </w:r>
          </w:p>
        </w:tc>
      </w:tr>
      <w:tr w:rsidR="009472FB" w:rsidRPr="005F7A7D" w:rsidTr="009472FB">
        <w:tc>
          <w:tcPr>
            <w:tcW w:w="465" w:type="dxa"/>
          </w:tcPr>
          <w:p w:rsidR="009472FB" w:rsidRDefault="009472FB" w:rsidP="009472FB">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4207" w:type="dxa"/>
          </w:tcPr>
          <w:p w:rsidR="009472FB" w:rsidRPr="00713B9E" w:rsidRDefault="009472FB" w:rsidP="009472FB">
            <w:pPr>
              <w:rPr>
                <w:rFonts w:ascii="Times New Roman" w:hAnsi="Times New Roman" w:cs="Times New Roman"/>
                <w:sz w:val="24"/>
                <w:szCs w:val="24"/>
                <w:lang w:val="kk-KZ"/>
              </w:rPr>
            </w:pPr>
            <w:r w:rsidRPr="00713B9E">
              <w:rPr>
                <w:rFonts w:ascii="Times New Roman" w:hAnsi="Times New Roman" w:cs="Times New Roman"/>
                <w:iCs/>
                <w:sz w:val="24"/>
                <w:szCs w:val="24"/>
                <w:lang w:val="kk-KZ"/>
              </w:rPr>
              <w:t>Адалдықты ұстаныңдар, өйткені адалдық жақсылыққа, ал жақсылық жәннатқа жетелейді</w:t>
            </w:r>
          </w:p>
        </w:tc>
        <w:tc>
          <w:tcPr>
            <w:tcW w:w="4673" w:type="dxa"/>
          </w:tcPr>
          <w:p w:rsidR="009472FB" w:rsidRPr="00713B9E" w:rsidRDefault="009472FB" w:rsidP="009472FB">
            <w:pPr>
              <w:rPr>
                <w:rFonts w:ascii="Times New Roman" w:hAnsi="Times New Roman" w:cs="Times New Roman"/>
                <w:sz w:val="24"/>
                <w:szCs w:val="24"/>
                <w:lang w:val="kk-KZ"/>
              </w:rPr>
            </w:pPr>
            <w:r w:rsidRPr="00713B9E">
              <w:rPr>
                <w:rFonts w:ascii="Times New Roman" w:hAnsi="Times New Roman" w:cs="Times New Roman"/>
                <w:iCs/>
                <w:sz w:val="24"/>
                <w:szCs w:val="24"/>
                <w:lang w:val="kk-KZ"/>
              </w:rPr>
              <w:t>Адалдық – ардың ісі, арсыздық – сордың ісі</w:t>
            </w:r>
          </w:p>
        </w:tc>
      </w:tr>
      <w:tr w:rsidR="009472FB" w:rsidRPr="005F7A7D" w:rsidTr="009472FB">
        <w:tc>
          <w:tcPr>
            <w:tcW w:w="465" w:type="dxa"/>
          </w:tcPr>
          <w:p w:rsidR="009472FB" w:rsidRDefault="009472FB" w:rsidP="009472FB">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4207" w:type="dxa"/>
          </w:tcPr>
          <w:p w:rsidR="009472FB" w:rsidRPr="00713B9E" w:rsidRDefault="009472FB" w:rsidP="009472FB">
            <w:pPr>
              <w:rPr>
                <w:rFonts w:ascii="Times New Roman" w:hAnsi="Times New Roman" w:cs="Times New Roman"/>
                <w:sz w:val="24"/>
                <w:szCs w:val="24"/>
                <w:lang w:val="kk-KZ"/>
              </w:rPr>
            </w:pPr>
            <w:r w:rsidRPr="00713B9E">
              <w:rPr>
                <w:rFonts w:ascii="Times New Roman" w:hAnsi="Times New Roman" w:cs="Times New Roman"/>
                <w:iCs/>
                <w:sz w:val="24"/>
                <w:szCs w:val="24"/>
                <w:lang w:val="kk-KZ"/>
              </w:rPr>
              <w:t>Сендердің ең жақсыларың – өз қолымен еңбек етіп, адал ризық табатындарың</w:t>
            </w:r>
          </w:p>
        </w:tc>
        <w:tc>
          <w:tcPr>
            <w:tcW w:w="4673" w:type="dxa"/>
          </w:tcPr>
          <w:p w:rsidR="009472FB" w:rsidRPr="00713B9E" w:rsidRDefault="009472FB" w:rsidP="009472FB">
            <w:pPr>
              <w:rPr>
                <w:rFonts w:ascii="Times New Roman" w:hAnsi="Times New Roman" w:cs="Times New Roman"/>
                <w:sz w:val="24"/>
                <w:szCs w:val="24"/>
                <w:lang w:val="kk-KZ"/>
              </w:rPr>
            </w:pPr>
            <w:r w:rsidRPr="00713B9E">
              <w:rPr>
                <w:rFonts w:ascii="Times New Roman" w:hAnsi="Times New Roman" w:cs="Times New Roman"/>
                <w:iCs/>
                <w:sz w:val="24"/>
                <w:szCs w:val="24"/>
                <w:lang w:val="kk-KZ"/>
              </w:rPr>
              <w:t>Еңбек етсең ерінбей, тояды қарның тіленбей</w:t>
            </w:r>
          </w:p>
          <w:p w:rsidR="009472FB" w:rsidRPr="00713B9E" w:rsidRDefault="009472FB" w:rsidP="009472FB">
            <w:pPr>
              <w:rPr>
                <w:rFonts w:ascii="Times New Roman" w:hAnsi="Times New Roman" w:cs="Times New Roman"/>
                <w:sz w:val="24"/>
                <w:szCs w:val="24"/>
                <w:lang w:val="kk-KZ"/>
              </w:rPr>
            </w:pPr>
          </w:p>
        </w:tc>
      </w:tr>
      <w:tr w:rsidR="009472FB" w:rsidTr="009472FB">
        <w:tc>
          <w:tcPr>
            <w:tcW w:w="465" w:type="dxa"/>
          </w:tcPr>
          <w:p w:rsidR="009472FB" w:rsidRDefault="009472FB" w:rsidP="009472FB">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4207" w:type="dxa"/>
          </w:tcPr>
          <w:p w:rsidR="009472FB" w:rsidRPr="00713B9E" w:rsidRDefault="009472FB" w:rsidP="009472FB">
            <w:pPr>
              <w:rPr>
                <w:rFonts w:ascii="Times New Roman" w:hAnsi="Times New Roman" w:cs="Times New Roman"/>
                <w:sz w:val="24"/>
                <w:szCs w:val="24"/>
                <w:lang w:val="kk-KZ"/>
              </w:rPr>
            </w:pPr>
            <w:r w:rsidRPr="00713B9E">
              <w:rPr>
                <w:rFonts w:ascii="Times New Roman" w:hAnsi="Times New Roman" w:cs="Times New Roman"/>
                <w:iCs/>
                <w:sz w:val="24"/>
                <w:szCs w:val="24"/>
                <w:lang w:val="kk-KZ"/>
              </w:rPr>
              <w:t>Сабыр – иманның жартысы</w:t>
            </w:r>
          </w:p>
          <w:p w:rsidR="009472FB" w:rsidRPr="00713B9E" w:rsidRDefault="009472FB" w:rsidP="009472FB">
            <w:pPr>
              <w:rPr>
                <w:rFonts w:ascii="Times New Roman" w:hAnsi="Times New Roman" w:cs="Times New Roman"/>
                <w:sz w:val="24"/>
                <w:szCs w:val="24"/>
                <w:lang w:val="kk-KZ"/>
              </w:rPr>
            </w:pPr>
          </w:p>
        </w:tc>
        <w:tc>
          <w:tcPr>
            <w:tcW w:w="4673" w:type="dxa"/>
          </w:tcPr>
          <w:p w:rsidR="009472FB" w:rsidRPr="00713B9E" w:rsidRDefault="009472FB" w:rsidP="009472FB">
            <w:pPr>
              <w:rPr>
                <w:rFonts w:ascii="Times New Roman" w:hAnsi="Times New Roman" w:cs="Times New Roman"/>
                <w:sz w:val="24"/>
                <w:szCs w:val="24"/>
                <w:lang w:val="kk-KZ"/>
              </w:rPr>
            </w:pPr>
            <w:r w:rsidRPr="00713B9E">
              <w:rPr>
                <w:rFonts w:ascii="Times New Roman" w:hAnsi="Times New Roman" w:cs="Times New Roman"/>
                <w:iCs/>
                <w:sz w:val="24"/>
                <w:szCs w:val="24"/>
                <w:lang w:val="kk-KZ"/>
              </w:rPr>
              <w:t>Сабыр түбі – сары алтын</w:t>
            </w:r>
          </w:p>
          <w:p w:rsidR="009472FB" w:rsidRPr="00713B9E" w:rsidRDefault="009472FB" w:rsidP="009472FB">
            <w:pPr>
              <w:rPr>
                <w:rFonts w:ascii="Times New Roman" w:hAnsi="Times New Roman" w:cs="Times New Roman"/>
                <w:sz w:val="24"/>
                <w:szCs w:val="24"/>
                <w:lang w:val="kk-KZ"/>
              </w:rPr>
            </w:pPr>
          </w:p>
        </w:tc>
      </w:tr>
      <w:tr w:rsidR="009472FB" w:rsidRPr="005F7A7D" w:rsidTr="009472FB">
        <w:tc>
          <w:tcPr>
            <w:tcW w:w="465" w:type="dxa"/>
          </w:tcPr>
          <w:p w:rsidR="009472FB" w:rsidRDefault="009472FB" w:rsidP="009472FB">
            <w:pP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4207" w:type="dxa"/>
          </w:tcPr>
          <w:p w:rsidR="009472FB" w:rsidRPr="00713B9E" w:rsidRDefault="009472FB" w:rsidP="009472FB">
            <w:pPr>
              <w:rPr>
                <w:rFonts w:ascii="Times New Roman" w:hAnsi="Times New Roman" w:cs="Times New Roman"/>
                <w:sz w:val="24"/>
                <w:szCs w:val="24"/>
                <w:lang w:val="kk-KZ"/>
              </w:rPr>
            </w:pPr>
            <w:r w:rsidRPr="00713B9E">
              <w:rPr>
                <w:rFonts w:ascii="Times New Roman" w:hAnsi="Times New Roman" w:cs="Times New Roman"/>
                <w:iCs/>
                <w:sz w:val="24"/>
                <w:szCs w:val="24"/>
                <w:lang w:val="kk-KZ"/>
              </w:rPr>
              <w:t>Білім алу – әрбір мұсылманға парыз</w:t>
            </w:r>
          </w:p>
        </w:tc>
        <w:tc>
          <w:tcPr>
            <w:tcW w:w="4673" w:type="dxa"/>
          </w:tcPr>
          <w:p w:rsidR="009472FB" w:rsidRPr="00713B9E" w:rsidRDefault="009472FB" w:rsidP="009472FB">
            <w:pPr>
              <w:rPr>
                <w:rFonts w:ascii="Times New Roman" w:hAnsi="Times New Roman" w:cs="Times New Roman"/>
                <w:sz w:val="24"/>
                <w:szCs w:val="24"/>
                <w:lang w:val="kk-KZ"/>
              </w:rPr>
            </w:pPr>
            <w:r w:rsidRPr="00713B9E">
              <w:rPr>
                <w:rFonts w:ascii="Times New Roman" w:hAnsi="Times New Roman" w:cs="Times New Roman"/>
                <w:iCs/>
                <w:sz w:val="24"/>
                <w:szCs w:val="24"/>
                <w:lang w:val="kk-KZ"/>
              </w:rPr>
              <w:t>Білекті бірді жығар, білімді мыңды жығар</w:t>
            </w:r>
          </w:p>
        </w:tc>
      </w:tr>
      <w:tr w:rsidR="009472FB" w:rsidTr="009472FB">
        <w:tc>
          <w:tcPr>
            <w:tcW w:w="465" w:type="dxa"/>
          </w:tcPr>
          <w:p w:rsidR="009472FB" w:rsidRDefault="009472FB" w:rsidP="009472FB">
            <w:pP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4207" w:type="dxa"/>
          </w:tcPr>
          <w:p w:rsidR="009472FB" w:rsidRPr="00713B9E" w:rsidRDefault="009472FB" w:rsidP="009472FB">
            <w:pPr>
              <w:rPr>
                <w:rFonts w:ascii="Times New Roman" w:hAnsi="Times New Roman" w:cs="Times New Roman"/>
                <w:sz w:val="24"/>
                <w:szCs w:val="24"/>
                <w:lang w:val="kk-KZ"/>
              </w:rPr>
            </w:pPr>
            <w:r w:rsidRPr="00713B9E">
              <w:rPr>
                <w:rFonts w:ascii="Times New Roman" w:hAnsi="Times New Roman" w:cs="Times New Roman"/>
                <w:iCs/>
                <w:sz w:val="24"/>
                <w:szCs w:val="24"/>
                <w:lang w:val="kk-KZ"/>
              </w:rPr>
              <w:t>Мүміндердің иман тұрғысынан ең кемелі – мінезі көркем болғаны</w:t>
            </w:r>
          </w:p>
        </w:tc>
        <w:tc>
          <w:tcPr>
            <w:tcW w:w="4673" w:type="dxa"/>
          </w:tcPr>
          <w:p w:rsidR="009472FB" w:rsidRPr="00713B9E" w:rsidRDefault="009472FB" w:rsidP="009472FB">
            <w:pPr>
              <w:rPr>
                <w:rFonts w:ascii="Times New Roman" w:hAnsi="Times New Roman" w:cs="Times New Roman"/>
                <w:sz w:val="24"/>
                <w:szCs w:val="24"/>
                <w:lang w:val="kk-KZ"/>
              </w:rPr>
            </w:pPr>
            <w:r w:rsidRPr="00713B9E">
              <w:rPr>
                <w:rFonts w:ascii="Times New Roman" w:hAnsi="Times New Roman" w:cs="Times New Roman"/>
                <w:iCs/>
                <w:sz w:val="24"/>
                <w:szCs w:val="24"/>
                <w:lang w:val="kk-KZ"/>
              </w:rPr>
              <w:t>Жақсы сөз – жанға қуат.</w:t>
            </w:r>
          </w:p>
        </w:tc>
      </w:tr>
      <w:tr w:rsidR="009472FB" w:rsidTr="009472FB">
        <w:tc>
          <w:tcPr>
            <w:tcW w:w="465" w:type="dxa"/>
          </w:tcPr>
          <w:p w:rsidR="009472FB" w:rsidRDefault="009472FB" w:rsidP="009472FB">
            <w:pP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4207" w:type="dxa"/>
          </w:tcPr>
          <w:p w:rsidR="009472FB" w:rsidRPr="003D6308" w:rsidRDefault="003D6308" w:rsidP="009472FB">
            <w:pPr>
              <w:rPr>
                <w:rFonts w:ascii="Times New Roman" w:hAnsi="Times New Roman" w:cs="Times New Roman"/>
                <w:sz w:val="24"/>
                <w:szCs w:val="24"/>
                <w:lang w:val="kk-KZ"/>
              </w:rPr>
            </w:pPr>
            <w:r w:rsidRPr="003D6308">
              <w:rPr>
                <w:rFonts w:ascii="Times New Roman" w:hAnsi="Times New Roman" w:cs="Times New Roman"/>
                <w:sz w:val="24"/>
                <w:szCs w:val="24"/>
                <w:lang w:val="kk-KZ"/>
              </w:rPr>
              <w:t>Кімде-кім Аллаға тәуекел етсе, оған жеткілікті болады”</w:t>
            </w:r>
          </w:p>
        </w:tc>
        <w:tc>
          <w:tcPr>
            <w:tcW w:w="4673" w:type="dxa"/>
          </w:tcPr>
          <w:p w:rsidR="009472FB" w:rsidRPr="009472FB" w:rsidRDefault="009472FB" w:rsidP="009472FB">
            <w:pPr>
              <w:rPr>
                <w:rFonts w:ascii="Times New Roman" w:hAnsi="Times New Roman" w:cs="Times New Roman"/>
                <w:sz w:val="24"/>
                <w:szCs w:val="24"/>
                <w:lang w:val="kk-KZ"/>
              </w:rPr>
            </w:pPr>
            <w:r w:rsidRPr="009472FB">
              <w:rPr>
                <w:rFonts w:ascii="Times New Roman" w:hAnsi="Times New Roman" w:cs="Times New Roman"/>
                <w:sz w:val="24"/>
                <w:szCs w:val="24"/>
                <w:lang w:val="kk-KZ"/>
              </w:rPr>
              <w:t>«Алладан қорықпағаннан қорық.»</w:t>
            </w:r>
          </w:p>
          <w:p w:rsidR="009472FB" w:rsidRPr="009472FB" w:rsidRDefault="009472FB" w:rsidP="009472FB">
            <w:pPr>
              <w:rPr>
                <w:rFonts w:ascii="Times New Roman" w:hAnsi="Times New Roman" w:cs="Times New Roman"/>
                <w:sz w:val="24"/>
                <w:szCs w:val="24"/>
                <w:lang w:val="kk-KZ"/>
              </w:rPr>
            </w:pPr>
            <w:r w:rsidRPr="009472FB">
              <w:rPr>
                <w:rFonts w:ascii="Times New Roman" w:hAnsi="Times New Roman" w:cs="Times New Roman"/>
                <w:sz w:val="24"/>
                <w:szCs w:val="24"/>
                <w:lang w:val="kk-KZ"/>
              </w:rPr>
              <w:t xml:space="preserve"> «Құдайсыз қурай да сынбайды.»</w:t>
            </w:r>
          </w:p>
          <w:p w:rsidR="009472FB" w:rsidRDefault="009472FB" w:rsidP="009472FB">
            <w:pPr>
              <w:rPr>
                <w:rFonts w:ascii="Times New Roman" w:hAnsi="Times New Roman" w:cs="Times New Roman"/>
                <w:sz w:val="24"/>
                <w:szCs w:val="24"/>
                <w:lang w:val="kk-KZ"/>
              </w:rPr>
            </w:pPr>
            <w:r w:rsidRPr="009472FB">
              <w:rPr>
                <w:rFonts w:ascii="Times New Roman" w:hAnsi="Times New Roman" w:cs="Times New Roman"/>
                <w:sz w:val="24"/>
                <w:szCs w:val="24"/>
                <w:lang w:val="kk-KZ"/>
              </w:rPr>
              <w:t>«Тәубесіз пендеден түңіл.»</w:t>
            </w:r>
          </w:p>
        </w:tc>
      </w:tr>
      <w:tr w:rsidR="009472FB" w:rsidTr="009472FB">
        <w:tc>
          <w:tcPr>
            <w:tcW w:w="465" w:type="dxa"/>
          </w:tcPr>
          <w:p w:rsidR="009472FB" w:rsidRDefault="003D6308" w:rsidP="009472FB">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4207" w:type="dxa"/>
          </w:tcPr>
          <w:p w:rsidR="009472FB" w:rsidRPr="003D6308" w:rsidRDefault="003D6308" w:rsidP="009472FB">
            <w:pPr>
              <w:rPr>
                <w:rFonts w:ascii="Times New Roman" w:hAnsi="Times New Roman" w:cs="Times New Roman"/>
                <w:sz w:val="24"/>
                <w:szCs w:val="24"/>
                <w:lang w:val="kk-KZ"/>
              </w:rPr>
            </w:pPr>
            <w:r w:rsidRPr="003D6308">
              <w:rPr>
                <w:rFonts w:ascii="Times New Roman" w:hAnsi="Times New Roman" w:cs="Times New Roman"/>
                <w:sz w:val="24"/>
                <w:szCs w:val="24"/>
                <w:lang w:val="kk-KZ"/>
              </w:rPr>
              <w:t>Адалдықты ұстаныңдар, өйткені адалдық жақсылыққа, ал жақсылық жәннатқа жетелейді”</w:t>
            </w:r>
          </w:p>
        </w:tc>
        <w:tc>
          <w:tcPr>
            <w:tcW w:w="4673" w:type="dxa"/>
          </w:tcPr>
          <w:p w:rsidR="003D6308" w:rsidRPr="003D6308" w:rsidRDefault="003D6308" w:rsidP="003D6308">
            <w:pPr>
              <w:rPr>
                <w:rFonts w:ascii="Times New Roman" w:hAnsi="Times New Roman" w:cs="Times New Roman"/>
                <w:sz w:val="24"/>
                <w:szCs w:val="24"/>
                <w:lang w:val="kk-KZ"/>
              </w:rPr>
            </w:pPr>
            <w:r w:rsidRPr="003D6308">
              <w:rPr>
                <w:rFonts w:ascii="Times New Roman" w:hAnsi="Times New Roman" w:cs="Times New Roman"/>
                <w:sz w:val="24"/>
                <w:szCs w:val="24"/>
                <w:lang w:val="kk-KZ"/>
              </w:rPr>
              <w:t>«Адалдық жүрген жерде адамдық жүреді.»</w:t>
            </w:r>
          </w:p>
          <w:p w:rsidR="009472FB" w:rsidRDefault="003D6308" w:rsidP="009472FB">
            <w:pPr>
              <w:rPr>
                <w:rFonts w:ascii="Times New Roman" w:hAnsi="Times New Roman" w:cs="Times New Roman"/>
                <w:sz w:val="24"/>
                <w:szCs w:val="24"/>
                <w:lang w:val="kk-KZ"/>
              </w:rPr>
            </w:pPr>
            <w:r w:rsidRPr="003D6308">
              <w:rPr>
                <w:rFonts w:ascii="Times New Roman" w:hAnsi="Times New Roman" w:cs="Times New Roman"/>
                <w:sz w:val="24"/>
                <w:szCs w:val="24"/>
                <w:lang w:val="kk-KZ"/>
              </w:rPr>
              <w:t xml:space="preserve"> «Әділдіктің белгісі – жақыныңа да, жатқа да бірдей қарау.»  «Арамнан тапқан – астан болмайды.»</w:t>
            </w:r>
          </w:p>
        </w:tc>
      </w:tr>
      <w:tr w:rsidR="009472FB" w:rsidRPr="005F7A7D" w:rsidTr="009472FB">
        <w:tc>
          <w:tcPr>
            <w:tcW w:w="465" w:type="dxa"/>
          </w:tcPr>
          <w:p w:rsidR="009472FB" w:rsidRDefault="00213864" w:rsidP="009472FB">
            <w:pP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4207" w:type="dxa"/>
          </w:tcPr>
          <w:p w:rsidR="009472FB" w:rsidRPr="00213864" w:rsidRDefault="00213864" w:rsidP="009472FB">
            <w:pPr>
              <w:rPr>
                <w:rFonts w:ascii="Times New Roman" w:hAnsi="Times New Roman" w:cs="Times New Roman"/>
                <w:sz w:val="24"/>
                <w:szCs w:val="24"/>
                <w:lang w:val="kk-KZ"/>
              </w:rPr>
            </w:pPr>
            <w:r w:rsidRPr="00213864">
              <w:rPr>
                <w:rFonts w:ascii="Times New Roman" w:hAnsi="Times New Roman" w:cs="Times New Roman"/>
                <w:sz w:val="24"/>
                <w:szCs w:val="24"/>
                <w:lang w:val="kk-KZ"/>
              </w:rPr>
              <w:t>“Адам тек өз еңбегінің жемісін ғана көреді”</w:t>
            </w:r>
          </w:p>
        </w:tc>
        <w:tc>
          <w:tcPr>
            <w:tcW w:w="4673" w:type="dxa"/>
          </w:tcPr>
          <w:p w:rsidR="00213864" w:rsidRPr="00213864" w:rsidRDefault="00213864" w:rsidP="00213864">
            <w:pPr>
              <w:rPr>
                <w:rFonts w:ascii="Times New Roman" w:hAnsi="Times New Roman" w:cs="Times New Roman"/>
                <w:sz w:val="24"/>
                <w:szCs w:val="24"/>
                <w:lang w:val="kk-KZ"/>
              </w:rPr>
            </w:pPr>
            <w:r w:rsidRPr="00213864">
              <w:rPr>
                <w:rFonts w:ascii="Times New Roman" w:hAnsi="Times New Roman" w:cs="Times New Roman"/>
                <w:sz w:val="24"/>
                <w:szCs w:val="24"/>
                <w:lang w:val="kk-KZ"/>
              </w:rPr>
              <w:t>«Еңбек етсең ерінбей, тояды қарның тіленбей.»</w:t>
            </w:r>
          </w:p>
          <w:p w:rsidR="00213864" w:rsidRPr="00213864" w:rsidRDefault="00213864" w:rsidP="00213864">
            <w:pPr>
              <w:rPr>
                <w:rFonts w:ascii="Times New Roman" w:hAnsi="Times New Roman" w:cs="Times New Roman"/>
                <w:sz w:val="24"/>
                <w:szCs w:val="24"/>
                <w:lang w:val="kk-KZ"/>
              </w:rPr>
            </w:pPr>
            <w:r w:rsidRPr="00213864">
              <w:rPr>
                <w:rFonts w:ascii="Times New Roman" w:hAnsi="Times New Roman" w:cs="Times New Roman"/>
                <w:sz w:val="24"/>
                <w:szCs w:val="24"/>
                <w:lang w:val="kk-KZ"/>
              </w:rPr>
              <w:t>   «Қолы қимылдағанның аузы қимылдайды.»</w:t>
            </w:r>
          </w:p>
          <w:p w:rsidR="009472FB" w:rsidRDefault="00213864" w:rsidP="009472FB">
            <w:pPr>
              <w:rPr>
                <w:rFonts w:ascii="Times New Roman" w:hAnsi="Times New Roman" w:cs="Times New Roman"/>
                <w:sz w:val="24"/>
                <w:szCs w:val="24"/>
                <w:lang w:val="kk-KZ"/>
              </w:rPr>
            </w:pPr>
            <w:r w:rsidRPr="00213864">
              <w:rPr>
                <w:rFonts w:ascii="Times New Roman" w:hAnsi="Times New Roman" w:cs="Times New Roman"/>
                <w:sz w:val="24"/>
                <w:szCs w:val="24"/>
                <w:lang w:val="kk-KZ"/>
              </w:rPr>
              <w:t xml:space="preserve"> «Жігіттің үш жұрты бар: өзі, еңбегі, Отаны.»</w:t>
            </w:r>
          </w:p>
        </w:tc>
      </w:tr>
      <w:tr w:rsidR="009472FB" w:rsidRPr="005F7A7D" w:rsidTr="009472FB">
        <w:tc>
          <w:tcPr>
            <w:tcW w:w="465" w:type="dxa"/>
          </w:tcPr>
          <w:p w:rsidR="009472FB" w:rsidRDefault="00213864" w:rsidP="009472FB">
            <w:pP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4207" w:type="dxa"/>
          </w:tcPr>
          <w:p w:rsidR="009472FB" w:rsidRPr="00213864" w:rsidRDefault="00213864" w:rsidP="009472FB">
            <w:pPr>
              <w:rPr>
                <w:rFonts w:ascii="Times New Roman" w:hAnsi="Times New Roman" w:cs="Times New Roman"/>
                <w:sz w:val="24"/>
                <w:szCs w:val="24"/>
                <w:lang w:val="kk-KZ"/>
              </w:rPr>
            </w:pPr>
            <w:r w:rsidRPr="00213864">
              <w:rPr>
                <w:rFonts w:ascii="Times New Roman" w:hAnsi="Times New Roman" w:cs="Times New Roman"/>
                <w:sz w:val="24"/>
                <w:szCs w:val="24"/>
                <w:lang w:val="kk-KZ"/>
              </w:rPr>
              <w:t>“Сабыр етіңдер, шүкір етіңдер. Алланың нығметі үшін оған разы болыңдар”</w:t>
            </w:r>
          </w:p>
        </w:tc>
        <w:tc>
          <w:tcPr>
            <w:tcW w:w="4673" w:type="dxa"/>
          </w:tcPr>
          <w:p w:rsidR="00213864" w:rsidRPr="00213864" w:rsidRDefault="00213864" w:rsidP="00213864">
            <w:pPr>
              <w:rPr>
                <w:rFonts w:ascii="Times New Roman" w:hAnsi="Times New Roman" w:cs="Times New Roman"/>
                <w:sz w:val="24"/>
                <w:szCs w:val="24"/>
                <w:lang w:val="kk-KZ"/>
              </w:rPr>
            </w:pPr>
            <w:r w:rsidRPr="00213864">
              <w:rPr>
                <w:rFonts w:ascii="Times New Roman" w:hAnsi="Times New Roman" w:cs="Times New Roman"/>
                <w:sz w:val="24"/>
                <w:szCs w:val="24"/>
                <w:lang w:val="kk-KZ"/>
              </w:rPr>
              <w:t xml:space="preserve"> «Сабыр түбі – сары алтын.»</w:t>
            </w:r>
          </w:p>
          <w:p w:rsidR="00213864" w:rsidRPr="00213864" w:rsidRDefault="00213864" w:rsidP="00213864">
            <w:pPr>
              <w:rPr>
                <w:rFonts w:ascii="Times New Roman" w:hAnsi="Times New Roman" w:cs="Times New Roman"/>
                <w:sz w:val="24"/>
                <w:szCs w:val="24"/>
                <w:lang w:val="kk-KZ"/>
              </w:rPr>
            </w:pPr>
            <w:r w:rsidRPr="00213864">
              <w:rPr>
                <w:rFonts w:ascii="Times New Roman" w:hAnsi="Times New Roman" w:cs="Times New Roman"/>
                <w:sz w:val="24"/>
                <w:szCs w:val="24"/>
                <w:lang w:val="kk-KZ"/>
              </w:rPr>
              <w:t>  «Шүкір еткеннің ырысы артады.»</w:t>
            </w:r>
          </w:p>
          <w:p w:rsidR="009472FB" w:rsidRDefault="00213864" w:rsidP="009472FB">
            <w:pPr>
              <w:rPr>
                <w:rFonts w:ascii="Times New Roman" w:hAnsi="Times New Roman" w:cs="Times New Roman"/>
                <w:sz w:val="24"/>
                <w:szCs w:val="24"/>
                <w:lang w:val="kk-KZ"/>
              </w:rPr>
            </w:pPr>
            <w:r w:rsidRPr="00213864">
              <w:rPr>
                <w:rFonts w:ascii="Times New Roman" w:hAnsi="Times New Roman" w:cs="Times New Roman"/>
                <w:sz w:val="24"/>
                <w:szCs w:val="24"/>
                <w:lang w:val="kk-KZ"/>
              </w:rPr>
              <w:t>  «Сабырлы жетер мұратқа, асыққан қалар ұятқа.»</w:t>
            </w:r>
          </w:p>
        </w:tc>
      </w:tr>
      <w:tr w:rsidR="009472FB" w:rsidTr="009472FB">
        <w:tc>
          <w:tcPr>
            <w:tcW w:w="465" w:type="dxa"/>
          </w:tcPr>
          <w:p w:rsidR="009472FB" w:rsidRDefault="00213864" w:rsidP="009472FB">
            <w:pP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4207" w:type="dxa"/>
          </w:tcPr>
          <w:p w:rsidR="009472FB" w:rsidRPr="00213864" w:rsidRDefault="00213864" w:rsidP="009472FB">
            <w:pPr>
              <w:rPr>
                <w:rFonts w:ascii="Times New Roman" w:hAnsi="Times New Roman" w:cs="Times New Roman"/>
                <w:sz w:val="24"/>
                <w:szCs w:val="24"/>
                <w:lang w:val="kk-KZ"/>
              </w:rPr>
            </w:pPr>
            <w:r w:rsidRPr="00213864">
              <w:rPr>
                <w:rFonts w:ascii="Times New Roman" w:hAnsi="Times New Roman" w:cs="Times New Roman"/>
                <w:sz w:val="24"/>
                <w:szCs w:val="24"/>
                <w:lang w:val="kk-KZ"/>
              </w:rPr>
              <w:t>“Білім алу – әрбір мұсылманға парыз”</w:t>
            </w:r>
          </w:p>
        </w:tc>
        <w:tc>
          <w:tcPr>
            <w:tcW w:w="4673" w:type="dxa"/>
          </w:tcPr>
          <w:p w:rsidR="00213864" w:rsidRPr="00213864" w:rsidRDefault="00213864" w:rsidP="00213864">
            <w:pPr>
              <w:rPr>
                <w:rFonts w:ascii="Times New Roman" w:hAnsi="Times New Roman" w:cs="Times New Roman"/>
                <w:sz w:val="24"/>
                <w:szCs w:val="24"/>
                <w:lang w:val="kk-KZ"/>
              </w:rPr>
            </w:pPr>
            <w:r w:rsidRPr="00213864">
              <w:rPr>
                <w:rFonts w:ascii="Times New Roman" w:hAnsi="Times New Roman" w:cs="Times New Roman"/>
                <w:sz w:val="24"/>
                <w:szCs w:val="24"/>
                <w:lang w:val="kk-KZ"/>
              </w:rPr>
              <w:t>«Ақыл азбайды, білім тозбайды.»</w:t>
            </w:r>
          </w:p>
          <w:p w:rsidR="00213864" w:rsidRPr="00213864" w:rsidRDefault="00213864" w:rsidP="00213864">
            <w:pPr>
              <w:rPr>
                <w:rFonts w:ascii="Times New Roman" w:hAnsi="Times New Roman" w:cs="Times New Roman"/>
                <w:sz w:val="24"/>
                <w:szCs w:val="24"/>
                <w:lang w:val="kk-KZ"/>
              </w:rPr>
            </w:pPr>
            <w:r w:rsidRPr="00213864">
              <w:rPr>
                <w:rFonts w:ascii="Times New Roman" w:hAnsi="Times New Roman" w:cs="Times New Roman"/>
                <w:sz w:val="24"/>
                <w:szCs w:val="24"/>
                <w:lang w:val="kk-KZ"/>
              </w:rPr>
              <w:t>«Білекті бірді жығар, білімді мыңды жығар.»</w:t>
            </w:r>
          </w:p>
          <w:p w:rsidR="009472FB" w:rsidRDefault="00213864" w:rsidP="009472FB">
            <w:pPr>
              <w:rPr>
                <w:rFonts w:ascii="Times New Roman" w:hAnsi="Times New Roman" w:cs="Times New Roman"/>
                <w:sz w:val="24"/>
                <w:szCs w:val="24"/>
                <w:lang w:val="kk-KZ"/>
              </w:rPr>
            </w:pPr>
            <w:r w:rsidRPr="00213864">
              <w:rPr>
                <w:rFonts w:ascii="Times New Roman" w:hAnsi="Times New Roman" w:cs="Times New Roman"/>
                <w:sz w:val="24"/>
                <w:szCs w:val="24"/>
                <w:lang w:val="kk-KZ"/>
              </w:rPr>
              <w:t xml:space="preserve"> «Ғылым – шырақ, ақыл – жарық.»</w:t>
            </w:r>
          </w:p>
        </w:tc>
      </w:tr>
      <w:tr w:rsidR="009472FB" w:rsidRPr="005F7A7D" w:rsidTr="009472FB">
        <w:tc>
          <w:tcPr>
            <w:tcW w:w="465" w:type="dxa"/>
          </w:tcPr>
          <w:p w:rsidR="009472FB" w:rsidRDefault="00213864" w:rsidP="009472FB">
            <w:pP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4207" w:type="dxa"/>
          </w:tcPr>
          <w:p w:rsidR="009472FB" w:rsidRDefault="00713B9E" w:rsidP="009472FB">
            <w:pPr>
              <w:rPr>
                <w:rFonts w:ascii="Times New Roman" w:hAnsi="Times New Roman" w:cs="Times New Roman"/>
                <w:sz w:val="24"/>
                <w:szCs w:val="24"/>
                <w:lang w:val="kk-KZ"/>
              </w:rPr>
            </w:pPr>
            <w:r w:rsidRPr="00713B9E">
              <w:rPr>
                <w:rFonts w:ascii="Times New Roman" w:hAnsi="Times New Roman" w:cs="Times New Roman"/>
                <w:sz w:val="24"/>
                <w:szCs w:val="24"/>
              </w:rPr>
              <w:t>“</w:t>
            </w:r>
            <w:proofErr w:type="spellStart"/>
            <w:r w:rsidRPr="00713B9E">
              <w:rPr>
                <w:rFonts w:ascii="Times New Roman" w:hAnsi="Times New Roman" w:cs="Times New Roman"/>
                <w:sz w:val="24"/>
                <w:szCs w:val="24"/>
              </w:rPr>
              <w:t>Барлық</w:t>
            </w:r>
            <w:proofErr w:type="spellEnd"/>
            <w:r w:rsidRPr="00713B9E">
              <w:rPr>
                <w:rFonts w:ascii="Times New Roman" w:hAnsi="Times New Roman" w:cs="Times New Roman"/>
                <w:sz w:val="24"/>
                <w:szCs w:val="24"/>
              </w:rPr>
              <w:t xml:space="preserve"> </w:t>
            </w:r>
            <w:proofErr w:type="spellStart"/>
            <w:r w:rsidRPr="00713B9E">
              <w:rPr>
                <w:rFonts w:ascii="Times New Roman" w:hAnsi="Times New Roman" w:cs="Times New Roman"/>
                <w:sz w:val="24"/>
                <w:szCs w:val="24"/>
              </w:rPr>
              <w:t>мүміндер</w:t>
            </w:r>
            <w:proofErr w:type="spellEnd"/>
            <w:r w:rsidRPr="00713B9E">
              <w:rPr>
                <w:rFonts w:ascii="Times New Roman" w:hAnsi="Times New Roman" w:cs="Times New Roman"/>
                <w:sz w:val="24"/>
                <w:szCs w:val="24"/>
              </w:rPr>
              <w:t xml:space="preserve"> – </w:t>
            </w:r>
            <w:proofErr w:type="spellStart"/>
            <w:r w:rsidRPr="00713B9E">
              <w:rPr>
                <w:rFonts w:ascii="Times New Roman" w:hAnsi="Times New Roman" w:cs="Times New Roman"/>
                <w:sz w:val="24"/>
                <w:szCs w:val="24"/>
              </w:rPr>
              <w:t>бауырлар</w:t>
            </w:r>
            <w:proofErr w:type="spellEnd"/>
            <w:r w:rsidRPr="00713B9E">
              <w:rPr>
                <w:rFonts w:ascii="Times New Roman" w:hAnsi="Times New Roman" w:cs="Times New Roman"/>
                <w:sz w:val="24"/>
                <w:szCs w:val="24"/>
              </w:rPr>
              <w:t>”</w:t>
            </w:r>
          </w:p>
        </w:tc>
        <w:tc>
          <w:tcPr>
            <w:tcW w:w="4673" w:type="dxa"/>
          </w:tcPr>
          <w:p w:rsidR="00213864" w:rsidRPr="00213864" w:rsidRDefault="00213864" w:rsidP="00213864">
            <w:pPr>
              <w:rPr>
                <w:rFonts w:ascii="Times New Roman" w:hAnsi="Times New Roman" w:cs="Times New Roman"/>
                <w:sz w:val="24"/>
                <w:szCs w:val="24"/>
                <w:lang w:val="kk-KZ"/>
              </w:rPr>
            </w:pPr>
            <w:r w:rsidRPr="00213864">
              <w:rPr>
                <w:rFonts w:ascii="Times New Roman" w:hAnsi="Times New Roman" w:cs="Times New Roman"/>
                <w:sz w:val="24"/>
                <w:szCs w:val="24"/>
                <w:lang w:val="kk-KZ"/>
              </w:rPr>
              <w:t xml:space="preserve"> «Досы көпті жау алмайды.»</w:t>
            </w:r>
          </w:p>
          <w:p w:rsidR="00213864" w:rsidRPr="00213864" w:rsidRDefault="00213864" w:rsidP="00213864">
            <w:pPr>
              <w:rPr>
                <w:rFonts w:ascii="Times New Roman" w:hAnsi="Times New Roman" w:cs="Times New Roman"/>
                <w:sz w:val="24"/>
                <w:szCs w:val="24"/>
                <w:lang w:val="kk-KZ"/>
              </w:rPr>
            </w:pPr>
            <w:r w:rsidRPr="00213864">
              <w:rPr>
                <w:rFonts w:ascii="Times New Roman" w:hAnsi="Times New Roman" w:cs="Times New Roman"/>
                <w:sz w:val="24"/>
                <w:szCs w:val="24"/>
                <w:lang w:val="kk-KZ"/>
              </w:rPr>
              <w:t>  «Адам адаммен көрікті.»</w:t>
            </w:r>
          </w:p>
          <w:p w:rsidR="00213864" w:rsidRPr="00213864" w:rsidRDefault="00213864" w:rsidP="00213864">
            <w:pPr>
              <w:rPr>
                <w:rFonts w:ascii="Times New Roman" w:hAnsi="Times New Roman" w:cs="Times New Roman"/>
                <w:sz w:val="24"/>
                <w:szCs w:val="24"/>
                <w:lang w:val="kk-KZ"/>
              </w:rPr>
            </w:pPr>
            <w:r w:rsidRPr="00213864">
              <w:rPr>
                <w:rFonts w:ascii="Times New Roman" w:hAnsi="Times New Roman" w:cs="Times New Roman"/>
                <w:sz w:val="24"/>
                <w:szCs w:val="24"/>
                <w:lang w:val="kk-KZ"/>
              </w:rPr>
              <w:t xml:space="preserve"> «Жақсы досты қымбат қазынаңдай сақта.»</w:t>
            </w:r>
          </w:p>
          <w:p w:rsidR="009472FB" w:rsidRDefault="009472FB" w:rsidP="009472FB">
            <w:pPr>
              <w:rPr>
                <w:rFonts w:ascii="Times New Roman" w:hAnsi="Times New Roman" w:cs="Times New Roman"/>
                <w:sz w:val="24"/>
                <w:szCs w:val="24"/>
                <w:lang w:val="kk-KZ"/>
              </w:rPr>
            </w:pPr>
          </w:p>
        </w:tc>
      </w:tr>
      <w:tr w:rsidR="001F0C93" w:rsidRPr="005F7A7D" w:rsidTr="0097285A">
        <w:tc>
          <w:tcPr>
            <w:tcW w:w="465" w:type="dxa"/>
          </w:tcPr>
          <w:p w:rsidR="001F0C93" w:rsidRPr="001F0C93" w:rsidRDefault="001F0C93" w:rsidP="001F0C93">
            <w:pPr>
              <w:rPr>
                <w:rFonts w:ascii="Times New Roman" w:hAnsi="Times New Roman" w:cs="Times New Roman"/>
                <w:sz w:val="24"/>
                <w:szCs w:val="24"/>
                <w:lang w:val="kk-KZ"/>
              </w:rPr>
            </w:pPr>
            <w:r w:rsidRPr="001F0C93">
              <w:rPr>
                <w:rFonts w:ascii="Times New Roman" w:hAnsi="Times New Roman" w:cs="Times New Roman"/>
                <w:sz w:val="24"/>
                <w:szCs w:val="24"/>
                <w:lang w:val="kk-KZ"/>
              </w:rPr>
              <w:t>12</w:t>
            </w:r>
          </w:p>
        </w:tc>
        <w:tc>
          <w:tcPr>
            <w:tcW w:w="4207" w:type="dxa"/>
            <w:tcBorders>
              <w:top w:val="single" w:sz="4" w:space="0" w:color="auto"/>
              <w:left w:val="single" w:sz="4" w:space="0" w:color="auto"/>
              <w:bottom w:val="single" w:sz="4" w:space="0" w:color="auto"/>
              <w:right w:val="single" w:sz="4" w:space="0" w:color="auto"/>
            </w:tcBorders>
          </w:tcPr>
          <w:p w:rsidR="001F0C93" w:rsidRPr="006C6C19" w:rsidRDefault="001F0C93" w:rsidP="001F0C93">
            <w:pPr>
              <w:widowControl w:val="0"/>
              <w:autoSpaceDE w:val="0"/>
              <w:autoSpaceDN w:val="0"/>
              <w:contextualSpacing/>
              <w:rPr>
                <w:rFonts w:ascii="Times New Roman" w:eastAsia="SimSun" w:hAnsi="Times New Roman"/>
                <w:sz w:val="24"/>
                <w:szCs w:val="24"/>
                <w:lang w:val="kk-KZ" w:eastAsia="zh-CN"/>
              </w:rPr>
            </w:pPr>
            <w:r w:rsidRPr="006C6C19">
              <w:rPr>
                <w:rFonts w:ascii="Times New Roman" w:eastAsia="SimSun" w:hAnsi="Times New Roman"/>
                <w:sz w:val="24"/>
                <w:szCs w:val="24"/>
                <w:lang w:val="kk-KZ"/>
              </w:rPr>
              <w:t xml:space="preserve"> «Алланың атымен басталмаған әрбір маңызды сөз бен іс шолақ».</w:t>
            </w:r>
          </w:p>
        </w:tc>
        <w:tc>
          <w:tcPr>
            <w:tcW w:w="4673" w:type="dxa"/>
            <w:tcBorders>
              <w:top w:val="single" w:sz="4" w:space="0" w:color="auto"/>
              <w:left w:val="single" w:sz="4" w:space="0" w:color="auto"/>
              <w:bottom w:val="single" w:sz="4" w:space="0" w:color="auto"/>
              <w:right w:val="single" w:sz="4" w:space="0" w:color="auto"/>
            </w:tcBorders>
          </w:tcPr>
          <w:p w:rsidR="001F0C93" w:rsidRPr="006C6C19" w:rsidRDefault="001F0C93" w:rsidP="006C6C19">
            <w:pPr>
              <w:shd w:val="clear" w:color="auto" w:fill="FFFFFF"/>
              <w:contextualSpacing/>
              <w:rPr>
                <w:rFonts w:ascii="Times New Roman" w:eastAsia="Times New Roman" w:hAnsi="Times New Roman"/>
                <w:sz w:val="24"/>
                <w:szCs w:val="24"/>
                <w:lang w:val="kk-KZ" w:eastAsia="ru-RU"/>
              </w:rPr>
            </w:pPr>
            <w:r w:rsidRPr="006C6C19">
              <w:rPr>
                <w:rFonts w:ascii="Times New Roman" w:eastAsia="Times New Roman" w:hAnsi="Times New Roman"/>
                <w:sz w:val="24"/>
                <w:szCs w:val="24"/>
                <w:lang w:val="kk-KZ" w:eastAsia="ru-RU"/>
              </w:rPr>
              <w:t>«Сөздің басы бісміллә, бісмілләсіз іс қылма».</w:t>
            </w:r>
          </w:p>
        </w:tc>
      </w:tr>
      <w:tr w:rsidR="001F0C93" w:rsidRPr="005F7A7D" w:rsidTr="0097285A">
        <w:tc>
          <w:tcPr>
            <w:tcW w:w="465" w:type="dxa"/>
          </w:tcPr>
          <w:p w:rsidR="001F0C93" w:rsidRPr="001F0C93" w:rsidRDefault="001F0C93" w:rsidP="001F0C93">
            <w:pP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4207" w:type="dxa"/>
            <w:tcBorders>
              <w:top w:val="single" w:sz="4" w:space="0" w:color="auto"/>
              <w:left w:val="single" w:sz="4" w:space="0" w:color="auto"/>
              <w:bottom w:val="single" w:sz="4" w:space="0" w:color="auto"/>
              <w:right w:val="single" w:sz="4" w:space="0" w:color="auto"/>
            </w:tcBorders>
          </w:tcPr>
          <w:p w:rsidR="001F0C93" w:rsidRPr="006C6C19" w:rsidRDefault="001F0C93" w:rsidP="001F0C93">
            <w:pPr>
              <w:widowControl w:val="0"/>
              <w:autoSpaceDE w:val="0"/>
              <w:autoSpaceDN w:val="0"/>
              <w:ind w:firstLineChars="157" w:firstLine="377"/>
              <w:contextualSpacing/>
              <w:jc w:val="both"/>
              <w:rPr>
                <w:rFonts w:ascii="Times New Roman" w:eastAsia="SimSun" w:hAnsi="Times New Roman"/>
                <w:sz w:val="24"/>
                <w:szCs w:val="24"/>
                <w:lang w:val="kk-KZ" w:eastAsia="zh-CN"/>
              </w:rPr>
            </w:pPr>
            <w:r w:rsidRPr="006C6C19">
              <w:rPr>
                <w:rFonts w:ascii="Times New Roman" w:eastAsia="SimSun" w:hAnsi="Times New Roman"/>
                <w:sz w:val="24"/>
                <w:szCs w:val="24"/>
                <w:lang w:val="kk-KZ"/>
              </w:rPr>
              <w:t>«Мақтау-мадақ әлемдердің Раббысы Аллаға тән».</w:t>
            </w:r>
          </w:p>
        </w:tc>
        <w:tc>
          <w:tcPr>
            <w:tcW w:w="4673" w:type="dxa"/>
            <w:tcBorders>
              <w:top w:val="single" w:sz="4" w:space="0" w:color="auto"/>
              <w:left w:val="single" w:sz="4" w:space="0" w:color="auto"/>
              <w:bottom w:val="single" w:sz="4" w:space="0" w:color="auto"/>
              <w:right w:val="single" w:sz="4" w:space="0" w:color="auto"/>
            </w:tcBorders>
          </w:tcPr>
          <w:p w:rsidR="001F0C93" w:rsidRPr="006C6C19" w:rsidRDefault="001F0C93" w:rsidP="006C6C19">
            <w:pPr>
              <w:shd w:val="clear" w:color="auto" w:fill="FFFFFF"/>
              <w:contextualSpacing/>
              <w:rPr>
                <w:rFonts w:ascii="Times New Roman" w:eastAsia="Times New Roman" w:hAnsi="Times New Roman"/>
                <w:sz w:val="24"/>
                <w:szCs w:val="24"/>
                <w:lang w:val="kk-KZ" w:eastAsia="ru-RU"/>
              </w:rPr>
            </w:pPr>
            <w:r w:rsidRPr="006C6C19">
              <w:rPr>
                <w:rFonts w:ascii="Times New Roman" w:eastAsia="Times New Roman" w:hAnsi="Times New Roman"/>
                <w:sz w:val="24"/>
                <w:szCs w:val="24"/>
                <w:lang w:val="kk-KZ" w:eastAsia="ru-RU"/>
              </w:rPr>
              <w:t xml:space="preserve">«Мақтауға Алла ғана лайық»; «Кірсіз – ай, мінсіз – бір Құдай»; </w:t>
            </w:r>
          </w:p>
        </w:tc>
      </w:tr>
      <w:tr w:rsidR="001F0C93" w:rsidRPr="005F7A7D" w:rsidTr="0097285A">
        <w:tc>
          <w:tcPr>
            <w:tcW w:w="465" w:type="dxa"/>
          </w:tcPr>
          <w:p w:rsidR="001F0C93" w:rsidRPr="001F0C93" w:rsidRDefault="001F0C93" w:rsidP="001F0C93">
            <w:pP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4207" w:type="dxa"/>
            <w:tcBorders>
              <w:top w:val="single" w:sz="4" w:space="0" w:color="auto"/>
              <w:left w:val="single" w:sz="4" w:space="0" w:color="auto"/>
              <w:bottom w:val="single" w:sz="4" w:space="0" w:color="auto"/>
              <w:right w:val="single" w:sz="4" w:space="0" w:color="auto"/>
            </w:tcBorders>
          </w:tcPr>
          <w:p w:rsidR="001F0C93" w:rsidRPr="006C6C19" w:rsidRDefault="001F0C93" w:rsidP="001F0C93">
            <w:pPr>
              <w:widowControl w:val="0"/>
              <w:autoSpaceDE w:val="0"/>
              <w:autoSpaceDN w:val="0"/>
              <w:ind w:firstLineChars="157" w:firstLine="377"/>
              <w:contextualSpacing/>
              <w:rPr>
                <w:rFonts w:ascii="Times New Roman" w:eastAsia="SimSun" w:hAnsi="Times New Roman"/>
                <w:sz w:val="24"/>
                <w:szCs w:val="24"/>
                <w:lang w:val="kk-KZ" w:eastAsia="zh-CN"/>
              </w:rPr>
            </w:pPr>
            <w:r w:rsidRPr="006C6C19">
              <w:rPr>
                <w:rFonts w:ascii="Times New Roman" w:eastAsia="SimSun" w:hAnsi="Times New Roman"/>
                <w:sz w:val="24"/>
                <w:szCs w:val="24"/>
                <w:lang w:val="kk-KZ"/>
              </w:rPr>
              <w:t>«Қайда болсаң да , Алладан қорық».</w:t>
            </w:r>
            <w:r w:rsidRPr="006C6C19">
              <w:rPr>
                <w:rFonts w:ascii="Times New Roman" w:eastAsia="SimSun" w:hAnsi="Times New Roman"/>
                <w:sz w:val="24"/>
                <w:szCs w:val="24"/>
                <w:lang w:val="kk-KZ"/>
              </w:rPr>
              <w:br/>
            </w:r>
          </w:p>
        </w:tc>
        <w:tc>
          <w:tcPr>
            <w:tcW w:w="4673" w:type="dxa"/>
            <w:tcBorders>
              <w:top w:val="single" w:sz="4" w:space="0" w:color="auto"/>
              <w:left w:val="single" w:sz="4" w:space="0" w:color="auto"/>
              <w:bottom w:val="single" w:sz="4" w:space="0" w:color="auto"/>
              <w:right w:val="single" w:sz="4" w:space="0" w:color="auto"/>
            </w:tcBorders>
          </w:tcPr>
          <w:p w:rsidR="001F0C93" w:rsidRPr="006C6C19" w:rsidRDefault="001F0C93" w:rsidP="001F0C93">
            <w:pPr>
              <w:shd w:val="clear" w:color="auto" w:fill="FFFFFF"/>
              <w:contextualSpacing/>
              <w:rPr>
                <w:rFonts w:ascii="Times New Roman" w:eastAsia="Times New Roman" w:hAnsi="Times New Roman"/>
                <w:sz w:val="24"/>
                <w:szCs w:val="24"/>
                <w:lang w:val="kk-KZ" w:eastAsia="ru-RU"/>
              </w:rPr>
            </w:pPr>
            <w:r w:rsidRPr="006C6C19">
              <w:rPr>
                <w:rFonts w:ascii="Times New Roman" w:eastAsia="Times New Roman" w:hAnsi="Times New Roman"/>
                <w:sz w:val="24"/>
                <w:szCs w:val="24"/>
                <w:lang w:val="kk-KZ" w:eastAsia="ru-RU"/>
              </w:rPr>
              <w:t>«Халықтан ұял, Құдайдан қорық»; «Құдайдан қорықпағаннан қорық»; «Қорқуға Құдай ғана лайық».</w:t>
            </w:r>
          </w:p>
        </w:tc>
      </w:tr>
      <w:tr w:rsidR="001F0C93" w:rsidRPr="005F7A7D" w:rsidTr="0097285A">
        <w:tc>
          <w:tcPr>
            <w:tcW w:w="465" w:type="dxa"/>
          </w:tcPr>
          <w:p w:rsidR="001F0C93" w:rsidRPr="001F0C93" w:rsidRDefault="001F0C93" w:rsidP="001F0C93">
            <w:pP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4207" w:type="dxa"/>
            <w:tcBorders>
              <w:top w:val="single" w:sz="4" w:space="0" w:color="auto"/>
              <w:left w:val="single" w:sz="4" w:space="0" w:color="auto"/>
              <w:bottom w:val="single" w:sz="4" w:space="0" w:color="auto"/>
              <w:right w:val="single" w:sz="4" w:space="0" w:color="auto"/>
            </w:tcBorders>
          </w:tcPr>
          <w:p w:rsidR="001F0C93" w:rsidRPr="006C6C19" w:rsidRDefault="001F0C93" w:rsidP="001F0C93">
            <w:pPr>
              <w:shd w:val="clear" w:color="auto" w:fill="FFFFFF"/>
              <w:contextualSpacing/>
              <w:rPr>
                <w:rFonts w:ascii="Times New Roman" w:eastAsia="Times New Roman" w:hAnsi="Times New Roman"/>
                <w:sz w:val="24"/>
                <w:szCs w:val="24"/>
                <w:lang w:val="kk-KZ" w:eastAsia="ru-RU"/>
              </w:rPr>
            </w:pPr>
            <w:r w:rsidRPr="006C6C19">
              <w:rPr>
                <w:rFonts w:ascii="Times New Roman" w:eastAsia="Times New Roman" w:hAnsi="Times New Roman"/>
                <w:sz w:val="24"/>
                <w:szCs w:val="24"/>
                <w:lang w:val="kk-KZ" w:eastAsia="ru-RU"/>
              </w:rPr>
              <w:t xml:space="preserve">«Бірдеңе сұрасаң, Алладан сұра. Жәрдем тілесең, Алладан тіле». </w:t>
            </w:r>
          </w:p>
          <w:p w:rsidR="001F0C93" w:rsidRPr="006C6C19" w:rsidRDefault="001F0C93" w:rsidP="001F0C93">
            <w:pPr>
              <w:widowControl w:val="0"/>
              <w:autoSpaceDE w:val="0"/>
              <w:autoSpaceDN w:val="0"/>
              <w:ind w:firstLineChars="157" w:firstLine="377"/>
              <w:contextualSpacing/>
              <w:rPr>
                <w:rFonts w:ascii="Times New Roman" w:eastAsia="SimSun" w:hAnsi="Times New Roman"/>
                <w:sz w:val="24"/>
                <w:szCs w:val="24"/>
                <w:lang w:val="kk-KZ" w:eastAsia="zh-CN"/>
              </w:rPr>
            </w:pPr>
          </w:p>
        </w:tc>
        <w:tc>
          <w:tcPr>
            <w:tcW w:w="4673" w:type="dxa"/>
            <w:tcBorders>
              <w:top w:val="single" w:sz="4" w:space="0" w:color="auto"/>
              <w:left w:val="single" w:sz="4" w:space="0" w:color="auto"/>
              <w:bottom w:val="single" w:sz="4" w:space="0" w:color="auto"/>
              <w:right w:val="single" w:sz="4" w:space="0" w:color="auto"/>
            </w:tcBorders>
          </w:tcPr>
          <w:p w:rsidR="001F0C93" w:rsidRPr="006C6C19" w:rsidRDefault="001F0C93" w:rsidP="001F0C93">
            <w:pPr>
              <w:shd w:val="clear" w:color="auto" w:fill="FFFFFF"/>
              <w:contextualSpacing/>
              <w:rPr>
                <w:rFonts w:ascii="Times New Roman" w:eastAsia="Times New Roman" w:hAnsi="Times New Roman"/>
                <w:sz w:val="24"/>
                <w:szCs w:val="24"/>
                <w:lang w:val="kk-KZ" w:eastAsia="ru-RU"/>
              </w:rPr>
            </w:pPr>
            <w:r w:rsidRPr="006C6C19">
              <w:rPr>
                <w:rFonts w:ascii="Times New Roman" w:eastAsia="Times New Roman" w:hAnsi="Times New Roman"/>
                <w:sz w:val="24"/>
                <w:szCs w:val="24"/>
                <w:lang w:val="kk-KZ" w:eastAsia="ru-RU"/>
              </w:rPr>
              <w:t>«Алладан сұрағанның екі бүйірі шығады, адамнан сұрағанның екі көзі шығады»; «Аллаға сиынған құстай ұшады, адамға сиынған мұрттай ұшады».</w:t>
            </w:r>
          </w:p>
        </w:tc>
      </w:tr>
      <w:tr w:rsidR="001F0C93" w:rsidRPr="005F7A7D" w:rsidTr="0097285A">
        <w:tc>
          <w:tcPr>
            <w:tcW w:w="465" w:type="dxa"/>
          </w:tcPr>
          <w:p w:rsidR="001F0C93" w:rsidRPr="001F0C93" w:rsidRDefault="001F0C93" w:rsidP="001F0C93">
            <w:pP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4207" w:type="dxa"/>
            <w:tcBorders>
              <w:top w:val="single" w:sz="4" w:space="0" w:color="auto"/>
              <w:left w:val="single" w:sz="4" w:space="0" w:color="auto"/>
              <w:bottom w:val="single" w:sz="4" w:space="0" w:color="auto"/>
              <w:right w:val="single" w:sz="4" w:space="0" w:color="auto"/>
            </w:tcBorders>
          </w:tcPr>
          <w:p w:rsidR="001F0C93" w:rsidRPr="006C6C19" w:rsidRDefault="001F0C93" w:rsidP="001F0C93">
            <w:pPr>
              <w:contextualSpacing/>
              <w:rPr>
                <w:rFonts w:ascii="Times New Roman" w:eastAsia="SimSun" w:hAnsi="Times New Roman"/>
                <w:sz w:val="24"/>
                <w:szCs w:val="24"/>
                <w:lang w:val="kk-KZ"/>
              </w:rPr>
            </w:pPr>
            <w:r w:rsidRPr="006C6C19">
              <w:rPr>
                <w:rFonts w:ascii="Times New Roman" w:eastAsia="SimSun" w:hAnsi="Times New Roman"/>
                <w:sz w:val="24"/>
                <w:szCs w:val="24"/>
                <w:lang w:val="kk-KZ"/>
              </w:rPr>
              <w:t xml:space="preserve"> «Әлемдердің Раббысы Алла қаламаса, қалай алмайсыңдар». </w:t>
            </w:r>
          </w:p>
        </w:tc>
        <w:tc>
          <w:tcPr>
            <w:tcW w:w="4673" w:type="dxa"/>
            <w:tcBorders>
              <w:top w:val="single" w:sz="4" w:space="0" w:color="auto"/>
              <w:left w:val="single" w:sz="4" w:space="0" w:color="auto"/>
              <w:bottom w:val="single" w:sz="4" w:space="0" w:color="auto"/>
              <w:right w:val="single" w:sz="4" w:space="0" w:color="auto"/>
            </w:tcBorders>
          </w:tcPr>
          <w:p w:rsidR="001F0C93" w:rsidRPr="006C6C19" w:rsidRDefault="001F0C93" w:rsidP="006C6C19">
            <w:pPr>
              <w:contextualSpacing/>
              <w:rPr>
                <w:rFonts w:ascii="Times New Roman" w:eastAsia="SimSun" w:hAnsi="Times New Roman"/>
                <w:sz w:val="24"/>
                <w:szCs w:val="24"/>
                <w:lang w:val="kk-KZ"/>
              </w:rPr>
            </w:pPr>
            <w:r w:rsidRPr="006C6C19">
              <w:rPr>
                <w:rFonts w:ascii="Times New Roman" w:eastAsia="SimSun" w:hAnsi="Times New Roman"/>
                <w:sz w:val="24"/>
                <w:szCs w:val="24"/>
                <w:lang w:val="kk-KZ"/>
              </w:rPr>
              <w:t>«Адамның дегені болмайды, Алланың дегені болады».</w:t>
            </w:r>
          </w:p>
        </w:tc>
      </w:tr>
      <w:tr w:rsidR="001F0C93" w:rsidTr="0097285A">
        <w:tc>
          <w:tcPr>
            <w:tcW w:w="465" w:type="dxa"/>
          </w:tcPr>
          <w:p w:rsidR="001F0C93" w:rsidRPr="001F0C93" w:rsidRDefault="001F0C93" w:rsidP="001F0C93">
            <w:pP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4207" w:type="dxa"/>
            <w:tcBorders>
              <w:top w:val="single" w:sz="4" w:space="0" w:color="auto"/>
              <w:left w:val="single" w:sz="4" w:space="0" w:color="auto"/>
              <w:bottom w:val="single" w:sz="4" w:space="0" w:color="auto"/>
              <w:right w:val="single" w:sz="4" w:space="0" w:color="auto"/>
            </w:tcBorders>
          </w:tcPr>
          <w:p w:rsidR="001F0C93" w:rsidRPr="006C6C19" w:rsidRDefault="001F0C93" w:rsidP="001F0C93">
            <w:pPr>
              <w:shd w:val="clear" w:color="auto" w:fill="FFFFFF"/>
              <w:contextualSpacing/>
              <w:rPr>
                <w:rFonts w:ascii="Times New Roman" w:eastAsia="Times New Roman" w:hAnsi="Times New Roman"/>
                <w:sz w:val="24"/>
                <w:szCs w:val="24"/>
                <w:lang w:val="kk-KZ" w:eastAsia="ru-RU"/>
              </w:rPr>
            </w:pPr>
            <w:r w:rsidRPr="006C6C19">
              <w:rPr>
                <w:rFonts w:ascii="Times New Roman" w:eastAsia="Times New Roman" w:hAnsi="Times New Roman"/>
                <w:sz w:val="24"/>
                <w:szCs w:val="24"/>
                <w:lang w:val="kk-KZ" w:eastAsia="ru-RU"/>
              </w:rPr>
              <w:t>«...Қандай да бір жапырақ жерге түспесін, (Алла) оны да біледі...».</w:t>
            </w:r>
          </w:p>
        </w:tc>
        <w:tc>
          <w:tcPr>
            <w:tcW w:w="4673" w:type="dxa"/>
            <w:tcBorders>
              <w:top w:val="single" w:sz="4" w:space="0" w:color="auto"/>
              <w:left w:val="single" w:sz="4" w:space="0" w:color="auto"/>
              <w:bottom w:val="single" w:sz="4" w:space="0" w:color="auto"/>
              <w:right w:val="single" w:sz="4" w:space="0" w:color="auto"/>
            </w:tcBorders>
          </w:tcPr>
          <w:p w:rsidR="001F0C93" w:rsidRPr="006C6C19" w:rsidRDefault="001F0C93" w:rsidP="001F0C93">
            <w:pPr>
              <w:widowControl w:val="0"/>
              <w:autoSpaceDE w:val="0"/>
              <w:autoSpaceDN w:val="0"/>
              <w:contextualSpacing/>
              <w:rPr>
                <w:rFonts w:ascii="Times New Roman" w:eastAsia="SimSun" w:hAnsi="Times New Roman"/>
                <w:sz w:val="24"/>
                <w:szCs w:val="24"/>
                <w:lang w:val="kk-KZ" w:eastAsia="zh-CN"/>
              </w:rPr>
            </w:pPr>
            <w:r w:rsidRPr="006C6C19">
              <w:rPr>
                <w:rFonts w:ascii="Times New Roman" w:eastAsia="SimSun" w:hAnsi="Times New Roman"/>
                <w:sz w:val="24"/>
                <w:szCs w:val="24"/>
                <w:lang w:val="kk-KZ"/>
              </w:rPr>
              <w:t>«Құдайсыз қурай сынбас»;</w:t>
            </w:r>
          </w:p>
        </w:tc>
      </w:tr>
      <w:tr w:rsidR="001F0C93" w:rsidRPr="005F7A7D" w:rsidTr="0097285A">
        <w:tc>
          <w:tcPr>
            <w:tcW w:w="465" w:type="dxa"/>
          </w:tcPr>
          <w:p w:rsidR="001F0C93" w:rsidRPr="001F0C93" w:rsidRDefault="001F0C93" w:rsidP="001F0C93">
            <w:pP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4207" w:type="dxa"/>
            <w:tcBorders>
              <w:top w:val="single" w:sz="4" w:space="0" w:color="auto"/>
              <w:left w:val="single" w:sz="4" w:space="0" w:color="auto"/>
              <w:bottom w:val="single" w:sz="4" w:space="0" w:color="auto"/>
              <w:right w:val="single" w:sz="4" w:space="0" w:color="auto"/>
            </w:tcBorders>
          </w:tcPr>
          <w:p w:rsidR="001F0C93" w:rsidRPr="006C6C19" w:rsidRDefault="001F0C93" w:rsidP="001F0C93">
            <w:pPr>
              <w:shd w:val="clear" w:color="auto" w:fill="FFFFFF"/>
              <w:contextualSpacing/>
              <w:rPr>
                <w:rFonts w:ascii="Times New Roman" w:eastAsia="Times New Roman" w:hAnsi="Times New Roman"/>
                <w:sz w:val="24"/>
                <w:szCs w:val="24"/>
                <w:lang w:val="kk-KZ" w:eastAsia="ru-RU"/>
              </w:rPr>
            </w:pPr>
            <w:r w:rsidRPr="006C6C19">
              <w:rPr>
                <w:rFonts w:ascii="Times New Roman" w:eastAsia="Times New Roman" w:hAnsi="Times New Roman"/>
                <w:sz w:val="24"/>
                <w:szCs w:val="24"/>
                <w:lang w:val="kk-KZ" w:eastAsia="ru-RU"/>
              </w:rPr>
              <w:t>«Ешбір жан ертең не істейтінін білмейді, ешбір жан қашан өлетінін білмейді»</w:t>
            </w:r>
          </w:p>
        </w:tc>
        <w:tc>
          <w:tcPr>
            <w:tcW w:w="4673" w:type="dxa"/>
            <w:tcBorders>
              <w:top w:val="single" w:sz="4" w:space="0" w:color="auto"/>
              <w:left w:val="single" w:sz="4" w:space="0" w:color="auto"/>
              <w:bottom w:val="single" w:sz="4" w:space="0" w:color="auto"/>
              <w:right w:val="single" w:sz="4" w:space="0" w:color="auto"/>
            </w:tcBorders>
          </w:tcPr>
          <w:p w:rsidR="001F0C93" w:rsidRPr="006C6C19" w:rsidRDefault="001F0C93" w:rsidP="006C6C19">
            <w:pPr>
              <w:shd w:val="clear" w:color="auto" w:fill="FFFFFF"/>
              <w:contextualSpacing/>
              <w:rPr>
                <w:rFonts w:ascii="Times New Roman" w:eastAsia="Times New Roman" w:hAnsi="Times New Roman"/>
                <w:sz w:val="24"/>
                <w:szCs w:val="24"/>
                <w:lang w:val="kk-KZ" w:eastAsia="ru-RU"/>
              </w:rPr>
            </w:pPr>
            <w:r w:rsidRPr="006C6C19">
              <w:rPr>
                <w:rFonts w:ascii="Times New Roman" w:eastAsia="Times New Roman" w:hAnsi="Times New Roman"/>
                <w:sz w:val="24"/>
                <w:szCs w:val="24"/>
                <w:lang w:val="kk-KZ" w:eastAsia="ru-RU"/>
              </w:rPr>
              <w:t>«Алдағыны Алла біледі»; «Ертең не боларын ешкім білмейді»; «Өлім айтып келмейді».</w:t>
            </w:r>
          </w:p>
        </w:tc>
      </w:tr>
      <w:tr w:rsidR="001F0C93" w:rsidTr="0097285A">
        <w:tc>
          <w:tcPr>
            <w:tcW w:w="465" w:type="dxa"/>
          </w:tcPr>
          <w:p w:rsidR="001F0C93" w:rsidRPr="001F0C93" w:rsidRDefault="001F0C93" w:rsidP="001F0C93">
            <w:pP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4207" w:type="dxa"/>
            <w:tcBorders>
              <w:top w:val="single" w:sz="4" w:space="0" w:color="auto"/>
              <w:left w:val="single" w:sz="4" w:space="0" w:color="auto"/>
              <w:bottom w:val="single" w:sz="4" w:space="0" w:color="auto"/>
              <w:right w:val="single" w:sz="4" w:space="0" w:color="auto"/>
            </w:tcBorders>
          </w:tcPr>
          <w:p w:rsidR="001F0C93" w:rsidRPr="006C6C19" w:rsidRDefault="001F0C93" w:rsidP="001F0C93">
            <w:pPr>
              <w:widowControl w:val="0"/>
              <w:autoSpaceDE w:val="0"/>
              <w:autoSpaceDN w:val="0"/>
              <w:ind w:firstLineChars="157" w:firstLine="377"/>
              <w:contextualSpacing/>
              <w:rPr>
                <w:rFonts w:ascii="Times New Roman" w:eastAsia="SimSun" w:hAnsi="Times New Roman"/>
                <w:sz w:val="24"/>
                <w:szCs w:val="24"/>
                <w:lang w:val="kk-KZ"/>
              </w:rPr>
            </w:pPr>
            <w:r w:rsidRPr="006C6C19">
              <w:rPr>
                <w:rFonts w:ascii="Times New Roman" w:eastAsia="SimSun" w:hAnsi="Times New Roman"/>
                <w:sz w:val="24"/>
                <w:szCs w:val="24"/>
                <w:lang w:val="kk-KZ"/>
              </w:rPr>
              <w:t>«...Алланың рахымынан күдер үзбеңдер..».</w:t>
            </w:r>
          </w:p>
          <w:p w:rsidR="001F0C93" w:rsidRPr="006C6C19" w:rsidRDefault="001F0C93" w:rsidP="001F0C93">
            <w:pPr>
              <w:shd w:val="clear" w:color="auto" w:fill="FFFFFF"/>
              <w:contextualSpacing/>
              <w:rPr>
                <w:rFonts w:ascii="Times New Roman" w:eastAsia="Times New Roman" w:hAnsi="Times New Roman"/>
                <w:sz w:val="24"/>
                <w:szCs w:val="24"/>
                <w:lang w:val="en-US" w:eastAsia="ru-RU"/>
              </w:rPr>
            </w:pPr>
          </w:p>
        </w:tc>
        <w:tc>
          <w:tcPr>
            <w:tcW w:w="4673" w:type="dxa"/>
            <w:tcBorders>
              <w:top w:val="single" w:sz="4" w:space="0" w:color="auto"/>
              <w:left w:val="single" w:sz="4" w:space="0" w:color="auto"/>
              <w:bottom w:val="single" w:sz="4" w:space="0" w:color="auto"/>
              <w:right w:val="single" w:sz="4" w:space="0" w:color="auto"/>
            </w:tcBorders>
          </w:tcPr>
          <w:p w:rsidR="001F0C93" w:rsidRPr="006C6C19" w:rsidRDefault="001F0C93" w:rsidP="001F0C93">
            <w:pPr>
              <w:shd w:val="clear" w:color="auto" w:fill="FFFFFF"/>
              <w:contextualSpacing/>
              <w:rPr>
                <w:rFonts w:ascii="Times New Roman" w:eastAsia="Times New Roman" w:hAnsi="Times New Roman"/>
                <w:sz w:val="24"/>
                <w:szCs w:val="24"/>
                <w:lang w:val="kk-KZ" w:eastAsia="ru-RU"/>
              </w:rPr>
            </w:pPr>
            <w:r w:rsidRPr="006C6C19">
              <w:rPr>
                <w:rFonts w:ascii="Times New Roman" w:eastAsia="Times New Roman" w:hAnsi="Times New Roman"/>
                <w:sz w:val="24"/>
                <w:szCs w:val="24"/>
                <w:lang w:val="kk-KZ" w:eastAsia="ru-RU"/>
              </w:rPr>
              <w:t>«Үмітсіз – шайтан»;</w:t>
            </w:r>
          </w:p>
          <w:p w:rsidR="001F0C93" w:rsidRPr="006C6C19" w:rsidRDefault="001F0C93" w:rsidP="001F0C93">
            <w:pPr>
              <w:shd w:val="clear" w:color="auto" w:fill="FFFFFF"/>
              <w:contextualSpacing/>
              <w:rPr>
                <w:rFonts w:ascii="Times New Roman" w:eastAsia="Times New Roman" w:hAnsi="Times New Roman"/>
                <w:sz w:val="24"/>
                <w:szCs w:val="24"/>
                <w:lang w:val="kk-KZ" w:eastAsia="ru-RU"/>
              </w:rPr>
            </w:pPr>
            <w:r w:rsidRPr="006C6C19">
              <w:rPr>
                <w:rFonts w:ascii="Times New Roman" w:eastAsia="Times New Roman" w:hAnsi="Times New Roman"/>
                <w:sz w:val="24"/>
                <w:szCs w:val="24"/>
                <w:lang w:val="kk-KZ" w:eastAsia="ru-RU"/>
              </w:rPr>
              <w:t xml:space="preserve"> «Күніне тоқсан пәле көрсең-дағы, </w:t>
            </w:r>
          </w:p>
          <w:p w:rsidR="001F0C93" w:rsidRPr="006C6C19" w:rsidRDefault="001F0C93" w:rsidP="001F0C93">
            <w:pPr>
              <w:shd w:val="clear" w:color="auto" w:fill="FFFFFF"/>
              <w:contextualSpacing/>
              <w:rPr>
                <w:rFonts w:ascii="Times New Roman" w:eastAsia="Times New Roman" w:hAnsi="Times New Roman"/>
                <w:sz w:val="24"/>
                <w:szCs w:val="24"/>
                <w:lang w:val="kk-KZ" w:eastAsia="ru-RU"/>
              </w:rPr>
            </w:pPr>
            <w:r w:rsidRPr="006C6C19">
              <w:rPr>
                <w:rFonts w:ascii="Times New Roman" w:eastAsia="Times New Roman" w:hAnsi="Times New Roman"/>
                <w:sz w:val="24"/>
                <w:szCs w:val="24"/>
                <w:lang w:val="kk-KZ" w:eastAsia="ru-RU"/>
              </w:rPr>
              <w:t>Сонда да күдер үзбе бір Алладан»;</w:t>
            </w:r>
          </w:p>
        </w:tc>
      </w:tr>
      <w:tr w:rsidR="001F0C93" w:rsidTr="0097285A">
        <w:trPr>
          <w:trHeight w:val="210"/>
        </w:trPr>
        <w:tc>
          <w:tcPr>
            <w:tcW w:w="465" w:type="dxa"/>
          </w:tcPr>
          <w:p w:rsidR="001F0C93" w:rsidRPr="001F0C93" w:rsidRDefault="001F0C93" w:rsidP="001F0C93">
            <w:pP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4207" w:type="dxa"/>
            <w:tcBorders>
              <w:top w:val="single" w:sz="4" w:space="0" w:color="auto"/>
              <w:left w:val="single" w:sz="4" w:space="0" w:color="auto"/>
              <w:bottom w:val="single" w:sz="4" w:space="0" w:color="auto"/>
              <w:right w:val="single" w:sz="4" w:space="0" w:color="auto"/>
            </w:tcBorders>
          </w:tcPr>
          <w:p w:rsidR="001F0C93" w:rsidRPr="006C6C19" w:rsidRDefault="001F0C93" w:rsidP="001F0C93">
            <w:pPr>
              <w:shd w:val="clear" w:color="auto" w:fill="FFFFFF"/>
              <w:contextualSpacing/>
              <w:rPr>
                <w:rFonts w:ascii="Times New Roman" w:eastAsia="Times New Roman" w:hAnsi="Times New Roman"/>
                <w:sz w:val="24"/>
                <w:szCs w:val="24"/>
                <w:lang w:eastAsia="ru-RU"/>
              </w:rPr>
            </w:pPr>
            <w:r w:rsidRPr="006C6C19">
              <w:rPr>
                <w:rFonts w:ascii="Times New Roman" w:eastAsia="Times New Roman" w:hAnsi="Times New Roman"/>
                <w:sz w:val="24"/>
                <w:szCs w:val="24"/>
                <w:lang w:val="kk-KZ" w:eastAsia="ru-RU"/>
              </w:rPr>
              <w:t xml:space="preserve">«Жұмақ – аналардың аяқтарының астында». </w:t>
            </w:r>
          </w:p>
        </w:tc>
        <w:tc>
          <w:tcPr>
            <w:tcW w:w="4673" w:type="dxa"/>
            <w:tcBorders>
              <w:top w:val="single" w:sz="4" w:space="0" w:color="auto"/>
              <w:left w:val="single" w:sz="4" w:space="0" w:color="auto"/>
              <w:bottom w:val="single" w:sz="4" w:space="0" w:color="auto"/>
              <w:right w:val="single" w:sz="4" w:space="0" w:color="auto"/>
            </w:tcBorders>
          </w:tcPr>
          <w:p w:rsidR="001F0C93" w:rsidRPr="006C6C19" w:rsidRDefault="001F0C93" w:rsidP="001F0C93">
            <w:pPr>
              <w:shd w:val="clear" w:color="auto" w:fill="FFFFFF"/>
              <w:contextualSpacing/>
              <w:rPr>
                <w:rFonts w:ascii="Times New Roman" w:eastAsia="Times New Roman" w:hAnsi="Times New Roman"/>
                <w:sz w:val="24"/>
                <w:szCs w:val="24"/>
                <w:lang w:val="kk-KZ" w:eastAsia="ru-RU"/>
              </w:rPr>
            </w:pPr>
            <w:r w:rsidRPr="006C6C19">
              <w:rPr>
                <w:rFonts w:ascii="Times New Roman" w:eastAsia="Times New Roman" w:hAnsi="Times New Roman"/>
                <w:sz w:val="24"/>
                <w:szCs w:val="24"/>
                <w:lang w:val="kk-KZ" w:eastAsia="ru-RU"/>
              </w:rPr>
              <w:t xml:space="preserve">«Жұмақ – аналардың аяқтарының астында». </w:t>
            </w:r>
          </w:p>
        </w:tc>
      </w:tr>
      <w:tr w:rsidR="001F0C93" w:rsidRPr="001F0C93" w:rsidTr="0097285A">
        <w:trPr>
          <w:trHeight w:val="165"/>
        </w:trPr>
        <w:tc>
          <w:tcPr>
            <w:tcW w:w="465" w:type="dxa"/>
          </w:tcPr>
          <w:p w:rsidR="001F0C93" w:rsidRPr="001F0C93" w:rsidRDefault="001F0C93" w:rsidP="001F0C93">
            <w:pPr>
              <w:rPr>
                <w:rFonts w:ascii="Times New Roman" w:hAnsi="Times New Roman" w:cs="Times New Roman"/>
                <w:sz w:val="24"/>
                <w:szCs w:val="24"/>
                <w:lang w:val="kk-KZ"/>
              </w:rPr>
            </w:pPr>
            <w:r>
              <w:rPr>
                <w:rFonts w:ascii="Times New Roman" w:hAnsi="Times New Roman" w:cs="Times New Roman"/>
                <w:sz w:val="24"/>
                <w:szCs w:val="24"/>
                <w:lang w:val="kk-KZ"/>
              </w:rPr>
              <w:t>21</w:t>
            </w:r>
          </w:p>
        </w:tc>
        <w:tc>
          <w:tcPr>
            <w:tcW w:w="4207" w:type="dxa"/>
            <w:tcBorders>
              <w:top w:val="single" w:sz="4" w:space="0" w:color="auto"/>
              <w:left w:val="single" w:sz="4" w:space="0" w:color="auto"/>
              <w:bottom w:val="single" w:sz="4" w:space="0" w:color="auto"/>
              <w:right w:val="single" w:sz="4" w:space="0" w:color="auto"/>
            </w:tcBorders>
          </w:tcPr>
          <w:p w:rsidR="001F0C93" w:rsidRPr="006C6C19" w:rsidRDefault="001F0C93" w:rsidP="001F0C93">
            <w:pPr>
              <w:widowControl w:val="0"/>
              <w:autoSpaceDE w:val="0"/>
              <w:autoSpaceDN w:val="0"/>
              <w:contextualSpacing/>
              <w:rPr>
                <w:rFonts w:ascii="Times New Roman" w:eastAsia="SimSun" w:hAnsi="Times New Roman"/>
                <w:sz w:val="24"/>
                <w:szCs w:val="24"/>
                <w:lang w:val="kk-KZ" w:eastAsia="zh-CN"/>
              </w:rPr>
            </w:pPr>
            <w:r w:rsidRPr="006C6C19">
              <w:rPr>
                <w:rFonts w:ascii="Times New Roman" w:eastAsia="SimSun" w:hAnsi="Times New Roman"/>
                <w:sz w:val="24"/>
                <w:szCs w:val="24"/>
                <w:lang w:val="kk-KZ"/>
              </w:rPr>
              <w:t>«Алланың разылығы ата-ананың разылығында, Алланың ашуы ата-ананың ашуында».</w:t>
            </w:r>
          </w:p>
        </w:tc>
        <w:tc>
          <w:tcPr>
            <w:tcW w:w="4673" w:type="dxa"/>
            <w:tcBorders>
              <w:top w:val="single" w:sz="4" w:space="0" w:color="auto"/>
              <w:left w:val="single" w:sz="4" w:space="0" w:color="auto"/>
              <w:bottom w:val="single" w:sz="4" w:space="0" w:color="auto"/>
              <w:right w:val="single" w:sz="4" w:space="0" w:color="auto"/>
            </w:tcBorders>
          </w:tcPr>
          <w:p w:rsidR="001F0C93" w:rsidRPr="006C6C19" w:rsidRDefault="001F0C93" w:rsidP="001F0C93">
            <w:pPr>
              <w:shd w:val="clear" w:color="auto" w:fill="FFFFFF"/>
              <w:contextualSpacing/>
              <w:rPr>
                <w:rFonts w:ascii="Times New Roman" w:eastAsia="Times New Roman" w:hAnsi="Times New Roman"/>
                <w:sz w:val="24"/>
                <w:szCs w:val="24"/>
                <w:lang w:val="kk-KZ" w:eastAsia="ru-RU"/>
              </w:rPr>
            </w:pPr>
            <w:r w:rsidRPr="006C6C19">
              <w:rPr>
                <w:rFonts w:ascii="Times New Roman" w:eastAsia="Times New Roman" w:hAnsi="Times New Roman"/>
                <w:sz w:val="24"/>
                <w:szCs w:val="24"/>
                <w:lang w:val="kk-KZ" w:eastAsia="ru-RU"/>
              </w:rPr>
              <w:t>«Ата-ана разы болмай, Алла разы болмас».</w:t>
            </w:r>
          </w:p>
          <w:p w:rsidR="001F0C93" w:rsidRPr="006C6C19" w:rsidRDefault="001F0C93" w:rsidP="001F0C93">
            <w:pPr>
              <w:widowControl w:val="0"/>
              <w:autoSpaceDE w:val="0"/>
              <w:autoSpaceDN w:val="0"/>
              <w:contextualSpacing/>
              <w:rPr>
                <w:rFonts w:ascii="Times New Roman" w:eastAsia="SimSun" w:hAnsi="Times New Roman"/>
                <w:sz w:val="24"/>
                <w:szCs w:val="24"/>
                <w:lang w:val="kk-KZ" w:eastAsia="zh-CN"/>
              </w:rPr>
            </w:pPr>
          </w:p>
        </w:tc>
      </w:tr>
      <w:tr w:rsidR="001F0C93" w:rsidRPr="005F7A7D" w:rsidTr="0097285A">
        <w:trPr>
          <w:trHeight w:val="180"/>
        </w:trPr>
        <w:tc>
          <w:tcPr>
            <w:tcW w:w="465" w:type="dxa"/>
          </w:tcPr>
          <w:p w:rsidR="001F0C93" w:rsidRPr="001F0C93" w:rsidRDefault="001F0C93" w:rsidP="001F0C93">
            <w:pPr>
              <w:rPr>
                <w:rFonts w:ascii="Times New Roman" w:hAnsi="Times New Roman" w:cs="Times New Roman"/>
                <w:sz w:val="24"/>
                <w:szCs w:val="24"/>
                <w:lang w:val="kk-KZ"/>
              </w:rPr>
            </w:pPr>
            <w:r>
              <w:rPr>
                <w:rFonts w:ascii="Times New Roman" w:hAnsi="Times New Roman" w:cs="Times New Roman"/>
                <w:sz w:val="24"/>
                <w:szCs w:val="24"/>
                <w:lang w:val="kk-KZ"/>
              </w:rPr>
              <w:t>22</w:t>
            </w:r>
          </w:p>
        </w:tc>
        <w:tc>
          <w:tcPr>
            <w:tcW w:w="4207" w:type="dxa"/>
            <w:tcBorders>
              <w:top w:val="single" w:sz="4" w:space="0" w:color="auto"/>
              <w:left w:val="single" w:sz="4" w:space="0" w:color="auto"/>
              <w:bottom w:val="single" w:sz="4" w:space="0" w:color="auto"/>
              <w:right w:val="single" w:sz="4" w:space="0" w:color="auto"/>
            </w:tcBorders>
          </w:tcPr>
          <w:p w:rsidR="001F0C93" w:rsidRPr="006C6C19" w:rsidRDefault="001F0C93" w:rsidP="001F0C93">
            <w:pPr>
              <w:widowControl w:val="0"/>
              <w:autoSpaceDE w:val="0"/>
              <w:autoSpaceDN w:val="0"/>
              <w:ind w:firstLineChars="157" w:firstLine="377"/>
              <w:contextualSpacing/>
              <w:rPr>
                <w:rFonts w:ascii="Times New Roman" w:eastAsia="SimSun" w:hAnsi="Times New Roman"/>
                <w:sz w:val="24"/>
                <w:szCs w:val="24"/>
                <w:lang w:val="kk-KZ" w:eastAsia="zh-CN"/>
              </w:rPr>
            </w:pPr>
            <w:r w:rsidRPr="006C6C19">
              <w:rPr>
                <w:rFonts w:ascii="Times New Roman" w:eastAsia="SimSun" w:hAnsi="Times New Roman"/>
                <w:sz w:val="24"/>
                <w:szCs w:val="24"/>
                <w:lang w:val="kk-KZ"/>
              </w:rPr>
              <w:t>«Білім іздену әрбір мұсылман ер мен мұсылман әйелге парыз».</w:t>
            </w:r>
          </w:p>
        </w:tc>
        <w:tc>
          <w:tcPr>
            <w:tcW w:w="4673" w:type="dxa"/>
            <w:tcBorders>
              <w:top w:val="single" w:sz="4" w:space="0" w:color="auto"/>
              <w:left w:val="single" w:sz="4" w:space="0" w:color="auto"/>
              <w:bottom w:val="single" w:sz="4" w:space="0" w:color="auto"/>
              <w:right w:val="single" w:sz="4" w:space="0" w:color="auto"/>
            </w:tcBorders>
          </w:tcPr>
          <w:p w:rsidR="001F0C93" w:rsidRPr="006C6C19" w:rsidRDefault="001F0C93" w:rsidP="001F0C93">
            <w:pPr>
              <w:shd w:val="clear" w:color="auto" w:fill="FFFFFF"/>
              <w:contextualSpacing/>
              <w:rPr>
                <w:rFonts w:ascii="Times New Roman" w:eastAsia="Times New Roman" w:hAnsi="Times New Roman"/>
                <w:sz w:val="24"/>
                <w:szCs w:val="24"/>
                <w:lang w:val="kk-KZ" w:eastAsia="ru-RU"/>
              </w:rPr>
            </w:pPr>
            <w:r w:rsidRPr="006C6C19">
              <w:rPr>
                <w:rFonts w:ascii="Times New Roman" w:eastAsia="Times New Roman" w:hAnsi="Times New Roman"/>
                <w:sz w:val="24"/>
                <w:szCs w:val="24"/>
                <w:lang w:val="kk-KZ" w:eastAsia="ru-RU"/>
              </w:rPr>
              <w:t xml:space="preserve">«Оқусыз білім жоқ, білімсіз күнің жоқ»; </w:t>
            </w:r>
          </w:p>
          <w:p w:rsidR="001F0C93" w:rsidRPr="006C6C19" w:rsidRDefault="001F0C93" w:rsidP="001F0C93">
            <w:pPr>
              <w:shd w:val="clear" w:color="auto" w:fill="FFFFFF"/>
              <w:contextualSpacing/>
              <w:rPr>
                <w:rFonts w:ascii="Times New Roman" w:eastAsia="SimSun" w:hAnsi="Times New Roman"/>
                <w:sz w:val="24"/>
                <w:szCs w:val="24"/>
                <w:lang w:val="kk-KZ" w:eastAsia="zh-CN"/>
              </w:rPr>
            </w:pPr>
            <w:r w:rsidRPr="006C6C19">
              <w:rPr>
                <w:rFonts w:ascii="Times New Roman" w:eastAsia="Times New Roman" w:hAnsi="Times New Roman"/>
                <w:sz w:val="24"/>
                <w:szCs w:val="24"/>
                <w:lang w:val="kk-KZ" w:eastAsia="ru-RU"/>
              </w:rPr>
              <w:t xml:space="preserve">«Ақыл – тозбайтын тон, білім – таусылмайтын кен»; «Білекті бірді жығады, білімді мыңды жығады»; </w:t>
            </w:r>
          </w:p>
        </w:tc>
      </w:tr>
      <w:tr w:rsidR="001F0C93" w:rsidRPr="005F7A7D" w:rsidTr="001F0C93">
        <w:trPr>
          <w:trHeight w:val="180"/>
        </w:trPr>
        <w:tc>
          <w:tcPr>
            <w:tcW w:w="465" w:type="dxa"/>
          </w:tcPr>
          <w:p w:rsidR="001F0C93" w:rsidRPr="001F0C93" w:rsidRDefault="001F0C93" w:rsidP="001F0C93">
            <w:pPr>
              <w:rPr>
                <w:rFonts w:ascii="Times New Roman" w:hAnsi="Times New Roman" w:cs="Times New Roman"/>
                <w:sz w:val="24"/>
                <w:szCs w:val="24"/>
                <w:lang w:val="kk-KZ"/>
              </w:rPr>
            </w:pPr>
            <w:r>
              <w:rPr>
                <w:rFonts w:ascii="Times New Roman" w:hAnsi="Times New Roman" w:cs="Times New Roman"/>
                <w:sz w:val="24"/>
                <w:szCs w:val="24"/>
                <w:lang w:val="kk-KZ"/>
              </w:rPr>
              <w:t>23</w:t>
            </w:r>
          </w:p>
        </w:tc>
        <w:tc>
          <w:tcPr>
            <w:tcW w:w="4207" w:type="dxa"/>
          </w:tcPr>
          <w:p w:rsidR="001F0C93" w:rsidRPr="006C6C19" w:rsidRDefault="006C6C19" w:rsidP="001F0C93">
            <w:pPr>
              <w:rPr>
                <w:rFonts w:ascii="Times New Roman" w:hAnsi="Times New Roman" w:cs="Times New Roman"/>
                <w:sz w:val="24"/>
                <w:szCs w:val="24"/>
                <w:lang w:val="kk-KZ"/>
              </w:rPr>
            </w:pPr>
            <w:r w:rsidRPr="006C6C19">
              <w:rPr>
                <w:rFonts w:ascii="Times New Roman" w:hAnsi="Times New Roman" w:cs="Times New Roman"/>
                <w:iCs/>
                <w:sz w:val="24"/>
                <w:szCs w:val="24"/>
                <w:lang w:val="kk-KZ"/>
              </w:rPr>
              <w:t>«Ешкім ешқашан өз қолжазбасымен (маңдай терімен) тапқан тағамынан артық қайырлы ас жеген емес».</w:t>
            </w:r>
          </w:p>
        </w:tc>
        <w:tc>
          <w:tcPr>
            <w:tcW w:w="4673" w:type="dxa"/>
          </w:tcPr>
          <w:p w:rsidR="001F0C93" w:rsidRPr="006C6C19" w:rsidRDefault="006C6C19" w:rsidP="001F0C93">
            <w:pPr>
              <w:rPr>
                <w:rFonts w:ascii="Times New Roman" w:hAnsi="Times New Roman" w:cs="Times New Roman"/>
                <w:sz w:val="24"/>
                <w:szCs w:val="24"/>
                <w:lang w:val="kk-KZ"/>
              </w:rPr>
            </w:pPr>
            <w:r w:rsidRPr="006C6C19">
              <w:rPr>
                <w:rFonts w:ascii="Times New Roman" w:hAnsi="Times New Roman" w:cs="Times New Roman"/>
                <w:iCs/>
                <w:sz w:val="24"/>
                <w:szCs w:val="24"/>
                <w:lang w:val="kk-KZ"/>
              </w:rPr>
              <w:t>Еңбегің қатты болса, татқаның тәтті болады</w:t>
            </w:r>
          </w:p>
        </w:tc>
      </w:tr>
      <w:tr w:rsidR="001F0C93" w:rsidRPr="005F7A7D" w:rsidTr="001F0C93">
        <w:trPr>
          <w:trHeight w:val="210"/>
        </w:trPr>
        <w:tc>
          <w:tcPr>
            <w:tcW w:w="465" w:type="dxa"/>
          </w:tcPr>
          <w:p w:rsidR="001F0C93" w:rsidRPr="001F0C93" w:rsidRDefault="001F0C93" w:rsidP="001F0C93">
            <w:pPr>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4207" w:type="dxa"/>
          </w:tcPr>
          <w:p w:rsidR="001F0C93" w:rsidRPr="006C6C19" w:rsidRDefault="006C6C19" w:rsidP="001F0C93">
            <w:pPr>
              <w:rPr>
                <w:rFonts w:ascii="Times New Roman" w:hAnsi="Times New Roman" w:cs="Times New Roman"/>
                <w:sz w:val="24"/>
                <w:szCs w:val="24"/>
                <w:lang w:val="kk-KZ"/>
              </w:rPr>
            </w:pPr>
            <w:r w:rsidRPr="006C6C19">
              <w:rPr>
                <w:rFonts w:ascii="Times New Roman" w:hAnsi="Times New Roman" w:cs="Times New Roman"/>
                <w:iCs/>
                <w:sz w:val="24"/>
                <w:szCs w:val="24"/>
                <w:lang w:val="kk-KZ"/>
              </w:rPr>
              <w:t>Жебірейіл периште маған көршінің хақысын сондай көп өсиет етті, тіпті көршіні көршіге мұрагер ете ме деп ойлап қалдым».</w:t>
            </w:r>
          </w:p>
        </w:tc>
        <w:tc>
          <w:tcPr>
            <w:tcW w:w="4673" w:type="dxa"/>
          </w:tcPr>
          <w:p w:rsidR="001F0C93" w:rsidRPr="006C6C19" w:rsidRDefault="006C6C19" w:rsidP="001F0C93">
            <w:pPr>
              <w:rPr>
                <w:rFonts w:ascii="Times New Roman" w:hAnsi="Times New Roman" w:cs="Times New Roman"/>
                <w:sz w:val="24"/>
                <w:szCs w:val="24"/>
                <w:lang w:val="kk-KZ"/>
              </w:rPr>
            </w:pPr>
            <w:r w:rsidRPr="006C6C19">
              <w:rPr>
                <w:rFonts w:ascii="Times New Roman" w:hAnsi="Times New Roman" w:cs="Times New Roman"/>
                <w:iCs/>
                <w:sz w:val="24"/>
                <w:szCs w:val="24"/>
                <w:lang w:val="kk-KZ"/>
              </w:rPr>
              <w:t>Көршің тыныш болса, өзің тыныш.</w:t>
            </w:r>
          </w:p>
        </w:tc>
      </w:tr>
      <w:tr w:rsidR="006C6C19" w:rsidRPr="006C6C19" w:rsidTr="006C6C19">
        <w:trPr>
          <w:trHeight w:val="165"/>
        </w:trPr>
        <w:tc>
          <w:tcPr>
            <w:tcW w:w="465" w:type="dxa"/>
            <w:tcBorders>
              <w:bottom w:val="single" w:sz="4" w:space="0" w:color="auto"/>
            </w:tcBorders>
          </w:tcPr>
          <w:p w:rsidR="006C6C19" w:rsidRPr="001F0C93" w:rsidRDefault="006C6C19" w:rsidP="006C6C19">
            <w:pP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4207" w:type="dxa"/>
            <w:tcBorders>
              <w:bottom w:val="single" w:sz="4" w:space="0" w:color="auto"/>
            </w:tcBorders>
            <w:vAlign w:val="center"/>
          </w:tcPr>
          <w:p w:rsidR="006C6C19" w:rsidRPr="006C6C19" w:rsidRDefault="006C6C19" w:rsidP="006C6C19">
            <w:pPr>
              <w:rPr>
                <w:rFonts w:ascii="Times New Roman" w:eastAsia="Times New Roman" w:hAnsi="Times New Roman" w:cs="Times New Roman"/>
                <w:sz w:val="21"/>
                <w:szCs w:val="21"/>
                <w:lang w:val="kk-KZ" w:eastAsia="ru-RU"/>
              </w:rPr>
            </w:pPr>
            <w:r w:rsidRPr="006C6C19">
              <w:rPr>
                <w:rFonts w:ascii="Times New Roman" w:eastAsia="Times New Roman" w:hAnsi="Times New Roman" w:cs="Times New Roman"/>
                <w:iCs/>
                <w:sz w:val="21"/>
                <w:szCs w:val="21"/>
                <w:lang w:val="kk-KZ" w:eastAsia="ru-RU"/>
              </w:rPr>
              <w:t>«Аллаға және ақырет күніне иман келтірген адам не жақсы сөз сөйлесін, не үндемесін».</w:t>
            </w:r>
          </w:p>
        </w:tc>
        <w:tc>
          <w:tcPr>
            <w:tcW w:w="4673" w:type="dxa"/>
            <w:tcBorders>
              <w:bottom w:val="single" w:sz="4" w:space="0" w:color="auto"/>
            </w:tcBorders>
          </w:tcPr>
          <w:p w:rsidR="006C6C19" w:rsidRPr="006C6C19" w:rsidRDefault="006C6C19" w:rsidP="006C6C19">
            <w:pPr>
              <w:rPr>
                <w:rFonts w:ascii="Times New Roman" w:hAnsi="Times New Roman" w:cs="Times New Roman"/>
                <w:sz w:val="24"/>
                <w:szCs w:val="24"/>
                <w:lang w:val="kk-KZ"/>
              </w:rPr>
            </w:pPr>
            <w:proofErr w:type="spellStart"/>
            <w:r w:rsidRPr="006C6C19">
              <w:rPr>
                <w:rFonts w:ascii="Times New Roman" w:hAnsi="Times New Roman" w:cs="Times New Roman"/>
                <w:iCs/>
                <w:sz w:val="24"/>
                <w:szCs w:val="24"/>
              </w:rPr>
              <w:t>Басқа</w:t>
            </w:r>
            <w:proofErr w:type="spellEnd"/>
            <w:r w:rsidRPr="006C6C19">
              <w:rPr>
                <w:rFonts w:ascii="Times New Roman" w:hAnsi="Times New Roman" w:cs="Times New Roman"/>
                <w:iCs/>
                <w:sz w:val="24"/>
                <w:szCs w:val="24"/>
              </w:rPr>
              <w:t xml:space="preserve"> </w:t>
            </w:r>
            <w:proofErr w:type="spellStart"/>
            <w:r w:rsidRPr="006C6C19">
              <w:rPr>
                <w:rFonts w:ascii="Times New Roman" w:hAnsi="Times New Roman" w:cs="Times New Roman"/>
                <w:iCs/>
                <w:sz w:val="24"/>
                <w:szCs w:val="24"/>
              </w:rPr>
              <w:t>пәле</w:t>
            </w:r>
            <w:proofErr w:type="spellEnd"/>
            <w:r w:rsidRPr="006C6C19">
              <w:rPr>
                <w:rFonts w:ascii="Times New Roman" w:hAnsi="Times New Roman" w:cs="Times New Roman"/>
                <w:iCs/>
                <w:sz w:val="24"/>
                <w:szCs w:val="24"/>
              </w:rPr>
              <w:t xml:space="preserve"> — </w:t>
            </w:r>
            <w:proofErr w:type="spellStart"/>
            <w:r w:rsidRPr="006C6C19">
              <w:rPr>
                <w:rFonts w:ascii="Times New Roman" w:hAnsi="Times New Roman" w:cs="Times New Roman"/>
                <w:iCs/>
                <w:sz w:val="24"/>
                <w:szCs w:val="24"/>
              </w:rPr>
              <w:t>тілден</w:t>
            </w:r>
            <w:proofErr w:type="spellEnd"/>
            <w:r w:rsidRPr="006C6C19">
              <w:rPr>
                <w:rFonts w:ascii="Times New Roman" w:hAnsi="Times New Roman" w:cs="Times New Roman"/>
                <w:iCs/>
                <w:sz w:val="24"/>
                <w:szCs w:val="24"/>
              </w:rPr>
              <w:t>.</w:t>
            </w:r>
          </w:p>
        </w:tc>
      </w:tr>
      <w:tr w:rsidR="006C6C19" w:rsidRPr="005F7A7D" w:rsidTr="006C6C19">
        <w:trPr>
          <w:trHeight w:val="126"/>
        </w:trPr>
        <w:tc>
          <w:tcPr>
            <w:tcW w:w="465" w:type="dxa"/>
          </w:tcPr>
          <w:p w:rsidR="006C6C19" w:rsidRPr="001F0C93" w:rsidRDefault="006C6C19" w:rsidP="006C6C19">
            <w:pPr>
              <w:rPr>
                <w:rFonts w:ascii="Times New Roman" w:hAnsi="Times New Roman" w:cs="Times New Roman"/>
                <w:sz w:val="24"/>
                <w:szCs w:val="24"/>
                <w:lang w:val="kk-KZ"/>
              </w:rPr>
            </w:pPr>
            <w:r>
              <w:rPr>
                <w:rFonts w:ascii="Times New Roman" w:hAnsi="Times New Roman" w:cs="Times New Roman"/>
                <w:sz w:val="24"/>
                <w:szCs w:val="24"/>
                <w:lang w:val="kk-KZ"/>
              </w:rPr>
              <w:t>26</w:t>
            </w:r>
          </w:p>
        </w:tc>
        <w:tc>
          <w:tcPr>
            <w:tcW w:w="4207" w:type="dxa"/>
          </w:tcPr>
          <w:p w:rsidR="006C6C19" w:rsidRPr="006C6C19" w:rsidRDefault="006C6C19" w:rsidP="006C6C19">
            <w:pPr>
              <w:rPr>
                <w:rFonts w:ascii="Times New Roman" w:hAnsi="Times New Roman" w:cs="Times New Roman"/>
                <w:sz w:val="24"/>
                <w:szCs w:val="24"/>
                <w:lang w:val="kk-KZ"/>
              </w:rPr>
            </w:pPr>
            <w:r w:rsidRPr="006C6C19">
              <w:rPr>
                <w:rFonts w:ascii="Times New Roman" w:hAnsi="Times New Roman" w:cs="Times New Roman"/>
                <w:iCs/>
                <w:sz w:val="24"/>
                <w:szCs w:val="24"/>
              </w:rPr>
              <w:t>«</w:t>
            </w:r>
            <w:proofErr w:type="spellStart"/>
            <w:r w:rsidRPr="006C6C19">
              <w:rPr>
                <w:rFonts w:ascii="Times New Roman" w:hAnsi="Times New Roman" w:cs="Times New Roman"/>
                <w:iCs/>
                <w:sz w:val="24"/>
                <w:szCs w:val="24"/>
              </w:rPr>
              <w:t>Жәннат</w:t>
            </w:r>
            <w:proofErr w:type="spellEnd"/>
            <w:r w:rsidRPr="006C6C19">
              <w:rPr>
                <w:rFonts w:ascii="Times New Roman" w:hAnsi="Times New Roman" w:cs="Times New Roman"/>
                <w:iCs/>
                <w:sz w:val="24"/>
                <w:szCs w:val="24"/>
              </w:rPr>
              <w:t xml:space="preserve"> — </w:t>
            </w:r>
            <w:proofErr w:type="spellStart"/>
            <w:r w:rsidRPr="006C6C19">
              <w:rPr>
                <w:rFonts w:ascii="Times New Roman" w:hAnsi="Times New Roman" w:cs="Times New Roman"/>
                <w:iCs/>
                <w:sz w:val="24"/>
                <w:szCs w:val="24"/>
              </w:rPr>
              <w:t>аналардың</w:t>
            </w:r>
            <w:proofErr w:type="spellEnd"/>
            <w:r w:rsidRPr="006C6C19">
              <w:rPr>
                <w:rFonts w:ascii="Times New Roman" w:hAnsi="Times New Roman" w:cs="Times New Roman"/>
                <w:iCs/>
                <w:sz w:val="24"/>
                <w:szCs w:val="24"/>
              </w:rPr>
              <w:t xml:space="preserve"> </w:t>
            </w:r>
            <w:proofErr w:type="spellStart"/>
            <w:r w:rsidRPr="006C6C19">
              <w:rPr>
                <w:rFonts w:ascii="Times New Roman" w:hAnsi="Times New Roman" w:cs="Times New Roman"/>
                <w:iCs/>
                <w:sz w:val="24"/>
                <w:szCs w:val="24"/>
              </w:rPr>
              <w:t>табанының</w:t>
            </w:r>
            <w:proofErr w:type="spellEnd"/>
            <w:r w:rsidRPr="006C6C19">
              <w:rPr>
                <w:rFonts w:ascii="Times New Roman" w:hAnsi="Times New Roman" w:cs="Times New Roman"/>
                <w:iCs/>
                <w:sz w:val="24"/>
                <w:szCs w:val="24"/>
              </w:rPr>
              <w:t xml:space="preserve"> </w:t>
            </w:r>
            <w:proofErr w:type="spellStart"/>
            <w:r w:rsidRPr="006C6C19">
              <w:rPr>
                <w:rFonts w:ascii="Times New Roman" w:hAnsi="Times New Roman" w:cs="Times New Roman"/>
                <w:iCs/>
                <w:sz w:val="24"/>
                <w:szCs w:val="24"/>
              </w:rPr>
              <w:t>астында</w:t>
            </w:r>
            <w:proofErr w:type="spellEnd"/>
            <w:r w:rsidRPr="006C6C19">
              <w:rPr>
                <w:rFonts w:ascii="Times New Roman" w:hAnsi="Times New Roman" w:cs="Times New Roman"/>
                <w:iCs/>
                <w:sz w:val="24"/>
                <w:szCs w:val="24"/>
              </w:rPr>
              <w:t>».</w:t>
            </w:r>
          </w:p>
        </w:tc>
        <w:tc>
          <w:tcPr>
            <w:tcW w:w="4673" w:type="dxa"/>
          </w:tcPr>
          <w:p w:rsidR="006C6C19" w:rsidRPr="006C6C19" w:rsidRDefault="006C6C19" w:rsidP="006C6C19">
            <w:pPr>
              <w:rPr>
                <w:rFonts w:ascii="Times New Roman" w:hAnsi="Times New Roman" w:cs="Times New Roman"/>
                <w:sz w:val="24"/>
                <w:szCs w:val="24"/>
                <w:lang w:val="kk-KZ"/>
              </w:rPr>
            </w:pPr>
            <w:r w:rsidRPr="006C6C19">
              <w:rPr>
                <w:rFonts w:ascii="Times New Roman" w:hAnsi="Times New Roman" w:cs="Times New Roman"/>
                <w:iCs/>
                <w:sz w:val="24"/>
                <w:szCs w:val="24"/>
                <w:lang w:val="kk-KZ"/>
              </w:rPr>
              <w:t>Ананың көңілі балада, баланың көңілі далада.</w:t>
            </w:r>
          </w:p>
        </w:tc>
      </w:tr>
      <w:tr w:rsidR="006C6C19" w:rsidRPr="005F7A7D" w:rsidTr="006C6C19">
        <w:trPr>
          <w:trHeight w:val="135"/>
        </w:trPr>
        <w:tc>
          <w:tcPr>
            <w:tcW w:w="465" w:type="dxa"/>
          </w:tcPr>
          <w:p w:rsidR="006C6C19" w:rsidRDefault="006C6C19" w:rsidP="006C6C19">
            <w:pPr>
              <w:rPr>
                <w:rFonts w:ascii="Times New Roman" w:hAnsi="Times New Roman" w:cs="Times New Roman"/>
                <w:sz w:val="24"/>
                <w:szCs w:val="24"/>
                <w:lang w:val="kk-KZ"/>
              </w:rPr>
            </w:pPr>
            <w:r>
              <w:rPr>
                <w:rFonts w:ascii="Times New Roman" w:hAnsi="Times New Roman" w:cs="Times New Roman"/>
                <w:sz w:val="24"/>
                <w:szCs w:val="24"/>
                <w:lang w:val="kk-KZ"/>
              </w:rPr>
              <w:t>27</w:t>
            </w:r>
          </w:p>
        </w:tc>
        <w:tc>
          <w:tcPr>
            <w:tcW w:w="4207" w:type="dxa"/>
          </w:tcPr>
          <w:p w:rsidR="006C6C19" w:rsidRPr="006C6C19" w:rsidRDefault="006C6C19" w:rsidP="006C6C19">
            <w:pPr>
              <w:rPr>
                <w:rFonts w:ascii="Times New Roman" w:hAnsi="Times New Roman" w:cs="Times New Roman"/>
                <w:sz w:val="24"/>
                <w:szCs w:val="24"/>
                <w:lang w:val="kk-KZ"/>
              </w:rPr>
            </w:pPr>
            <w:r w:rsidRPr="006C6C19">
              <w:rPr>
                <w:rFonts w:ascii="Times New Roman" w:hAnsi="Times New Roman" w:cs="Times New Roman"/>
                <w:iCs/>
                <w:sz w:val="24"/>
                <w:szCs w:val="24"/>
                <w:lang w:val="kk-KZ"/>
              </w:rPr>
              <w:t>«Адам өзінің досының дінінде (жолында) болады. Сондықтан кіммен дос болып жүргендеріңізге қараңыздар».</w:t>
            </w:r>
          </w:p>
        </w:tc>
        <w:tc>
          <w:tcPr>
            <w:tcW w:w="4673" w:type="dxa"/>
          </w:tcPr>
          <w:p w:rsidR="006C6C19" w:rsidRPr="006C6C19" w:rsidRDefault="006C6C19" w:rsidP="006C6C19">
            <w:pPr>
              <w:rPr>
                <w:rFonts w:ascii="Times New Roman" w:hAnsi="Times New Roman" w:cs="Times New Roman"/>
                <w:sz w:val="24"/>
                <w:szCs w:val="24"/>
                <w:lang w:val="kk-KZ"/>
              </w:rPr>
            </w:pPr>
            <w:r w:rsidRPr="006C6C19">
              <w:rPr>
                <w:rFonts w:ascii="Times New Roman" w:hAnsi="Times New Roman" w:cs="Times New Roman"/>
                <w:iCs/>
                <w:sz w:val="24"/>
                <w:szCs w:val="24"/>
                <w:lang w:val="kk-KZ"/>
              </w:rPr>
              <w:t>Жолдасы көптің олжасы көп.</w:t>
            </w:r>
            <w:r w:rsidRPr="006C6C19">
              <w:rPr>
                <w:rFonts w:ascii="Times New Roman" w:hAnsi="Times New Roman" w:cs="Times New Roman"/>
                <w:sz w:val="24"/>
                <w:szCs w:val="24"/>
                <w:lang w:val="kk-KZ"/>
              </w:rPr>
              <w:t xml:space="preserve">                            </w:t>
            </w:r>
            <w:r w:rsidRPr="006C6C19">
              <w:rPr>
                <w:rFonts w:ascii="Times New Roman" w:hAnsi="Times New Roman" w:cs="Times New Roman"/>
                <w:iCs/>
                <w:sz w:val="24"/>
                <w:szCs w:val="24"/>
                <w:lang w:val="kk-KZ"/>
              </w:rPr>
              <w:t>Жақсымен жолдас болсаң, жетерсің мұратқа</w:t>
            </w:r>
          </w:p>
        </w:tc>
      </w:tr>
      <w:tr w:rsidR="006C6C19" w:rsidRPr="006C6C19" w:rsidTr="006C6C19">
        <w:trPr>
          <w:trHeight w:val="195"/>
        </w:trPr>
        <w:tc>
          <w:tcPr>
            <w:tcW w:w="465" w:type="dxa"/>
          </w:tcPr>
          <w:p w:rsidR="006C6C19" w:rsidRDefault="006C6C19" w:rsidP="006C6C19">
            <w:pPr>
              <w:rPr>
                <w:rFonts w:ascii="Times New Roman" w:hAnsi="Times New Roman" w:cs="Times New Roman"/>
                <w:sz w:val="24"/>
                <w:szCs w:val="24"/>
                <w:lang w:val="kk-KZ"/>
              </w:rPr>
            </w:pPr>
            <w:r>
              <w:rPr>
                <w:rFonts w:ascii="Times New Roman" w:hAnsi="Times New Roman" w:cs="Times New Roman"/>
                <w:sz w:val="24"/>
                <w:szCs w:val="24"/>
                <w:lang w:val="kk-KZ"/>
              </w:rPr>
              <w:t>28</w:t>
            </w:r>
          </w:p>
        </w:tc>
        <w:tc>
          <w:tcPr>
            <w:tcW w:w="4207" w:type="dxa"/>
          </w:tcPr>
          <w:p w:rsidR="006C6C19" w:rsidRPr="006C6C19" w:rsidRDefault="006C6C19" w:rsidP="006C6C19">
            <w:pPr>
              <w:rPr>
                <w:rFonts w:ascii="Times New Roman" w:hAnsi="Times New Roman" w:cs="Times New Roman"/>
                <w:sz w:val="24"/>
                <w:szCs w:val="24"/>
                <w:lang w:val="kk-KZ"/>
              </w:rPr>
            </w:pPr>
            <w:r w:rsidRPr="006C6C19">
              <w:rPr>
                <w:rFonts w:ascii="Times New Roman" w:hAnsi="Times New Roman" w:cs="Times New Roman"/>
                <w:iCs/>
                <w:sz w:val="24"/>
                <w:szCs w:val="24"/>
                <w:lang w:val="kk-KZ"/>
              </w:rPr>
              <w:t>«Сабыр — шынайы иманның жарығы»</w:t>
            </w:r>
            <w:r w:rsidRPr="006C6C19">
              <w:rPr>
                <w:rFonts w:ascii="Times New Roman" w:hAnsi="Times New Roman" w:cs="Times New Roman"/>
                <w:sz w:val="24"/>
                <w:szCs w:val="24"/>
                <w:lang w:val="kk-KZ"/>
              </w:rPr>
              <w:t xml:space="preserve"> немесе </w:t>
            </w:r>
            <w:r w:rsidRPr="006C6C19">
              <w:rPr>
                <w:rFonts w:ascii="Times New Roman" w:hAnsi="Times New Roman" w:cs="Times New Roman"/>
                <w:iCs/>
                <w:sz w:val="24"/>
                <w:szCs w:val="24"/>
                <w:lang w:val="kk-KZ"/>
              </w:rPr>
              <w:t>«Ешбір құлға сабырдан да кең әрі қайырлы сый берілмеген».</w:t>
            </w:r>
          </w:p>
        </w:tc>
        <w:tc>
          <w:tcPr>
            <w:tcW w:w="4673" w:type="dxa"/>
          </w:tcPr>
          <w:p w:rsidR="006C6C19" w:rsidRPr="006C6C19" w:rsidRDefault="006C6C19" w:rsidP="006C6C19">
            <w:pPr>
              <w:rPr>
                <w:rFonts w:ascii="Times New Roman" w:hAnsi="Times New Roman" w:cs="Times New Roman"/>
                <w:sz w:val="24"/>
                <w:szCs w:val="24"/>
                <w:lang w:val="kk-KZ"/>
              </w:rPr>
            </w:pPr>
            <w:proofErr w:type="spellStart"/>
            <w:r w:rsidRPr="006C6C19">
              <w:rPr>
                <w:rFonts w:ascii="Times New Roman" w:hAnsi="Times New Roman" w:cs="Times New Roman"/>
                <w:iCs/>
                <w:sz w:val="24"/>
                <w:szCs w:val="24"/>
              </w:rPr>
              <w:t>Сабыр</w:t>
            </w:r>
            <w:proofErr w:type="spellEnd"/>
            <w:r w:rsidRPr="006C6C19">
              <w:rPr>
                <w:rFonts w:ascii="Times New Roman" w:hAnsi="Times New Roman" w:cs="Times New Roman"/>
                <w:iCs/>
                <w:sz w:val="24"/>
                <w:szCs w:val="24"/>
              </w:rPr>
              <w:t xml:space="preserve"> </w:t>
            </w:r>
            <w:proofErr w:type="spellStart"/>
            <w:r w:rsidRPr="006C6C19">
              <w:rPr>
                <w:rFonts w:ascii="Times New Roman" w:hAnsi="Times New Roman" w:cs="Times New Roman"/>
                <w:iCs/>
                <w:sz w:val="24"/>
                <w:szCs w:val="24"/>
              </w:rPr>
              <w:t>түбі</w:t>
            </w:r>
            <w:proofErr w:type="spellEnd"/>
            <w:r w:rsidRPr="006C6C19">
              <w:rPr>
                <w:rFonts w:ascii="Times New Roman" w:hAnsi="Times New Roman" w:cs="Times New Roman"/>
                <w:iCs/>
                <w:sz w:val="24"/>
                <w:szCs w:val="24"/>
              </w:rPr>
              <w:t xml:space="preserve"> — </w:t>
            </w:r>
            <w:proofErr w:type="spellStart"/>
            <w:r w:rsidRPr="006C6C19">
              <w:rPr>
                <w:rFonts w:ascii="Times New Roman" w:hAnsi="Times New Roman" w:cs="Times New Roman"/>
                <w:iCs/>
                <w:sz w:val="24"/>
                <w:szCs w:val="24"/>
              </w:rPr>
              <w:t>сары</w:t>
            </w:r>
            <w:proofErr w:type="spellEnd"/>
            <w:r w:rsidRPr="006C6C19">
              <w:rPr>
                <w:rFonts w:ascii="Times New Roman" w:hAnsi="Times New Roman" w:cs="Times New Roman"/>
                <w:iCs/>
                <w:sz w:val="24"/>
                <w:szCs w:val="24"/>
              </w:rPr>
              <w:t xml:space="preserve"> алтын</w:t>
            </w:r>
          </w:p>
        </w:tc>
      </w:tr>
      <w:tr w:rsidR="006C6C19" w:rsidRPr="005F7A7D" w:rsidTr="00917750">
        <w:trPr>
          <w:trHeight w:val="105"/>
        </w:trPr>
        <w:tc>
          <w:tcPr>
            <w:tcW w:w="465" w:type="dxa"/>
          </w:tcPr>
          <w:p w:rsidR="006C6C19" w:rsidRDefault="006C6C19" w:rsidP="006C6C19">
            <w:pPr>
              <w:rPr>
                <w:rFonts w:ascii="Times New Roman" w:hAnsi="Times New Roman" w:cs="Times New Roman"/>
                <w:sz w:val="24"/>
                <w:szCs w:val="24"/>
                <w:lang w:val="kk-KZ"/>
              </w:rPr>
            </w:pPr>
            <w:r>
              <w:rPr>
                <w:rFonts w:ascii="Times New Roman" w:hAnsi="Times New Roman" w:cs="Times New Roman"/>
                <w:sz w:val="24"/>
                <w:szCs w:val="24"/>
                <w:lang w:val="kk-KZ"/>
              </w:rPr>
              <w:t>29</w:t>
            </w:r>
          </w:p>
        </w:tc>
        <w:tc>
          <w:tcPr>
            <w:tcW w:w="4207" w:type="dxa"/>
          </w:tcPr>
          <w:p w:rsidR="006C6C19" w:rsidRPr="006C6C19" w:rsidRDefault="006C6C19" w:rsidP="006C6C19">
            <w:pPr>
              <w:rPr>
                <w:rFonts w:ascii="Times New Roman" w:hAnsi="Times New Roman" w:cs="Times New Roman"/>
                <w:sz w:val="24"/>
                <w:szCs w:val="24"/>
                <w:lang w:val="kk-KZ"/>
              </w:rPr>
            </w:pPr>
            <w:r w:rsidRPr="006C6C19">
              <w:rPr>
                <w:rFonts w:ascii="Times New Roman" w:hAnsi="Times New Roman" w:cs="Times New Roman"/>
                <w:iCs/>
                <w:sz w:val="24"/>
                <w:szCs w:val="24"/>
                <w:lang w:val="kk-KZ"/>
              </w:rPr>
              <w:t>«Білім іздену — әрбір мұсылманға парыз».</w:t>
            </w:r>
          </w:p>
        </w:tc>
        <w:tc>
          <w:tcPr>
            <w:tcW w:w="4673" w:type="dxa"/>
            <w:tcBorders>
              <w:bottom w:val="single" w:sz="6" w:space="0" w:color="D2D2D2"/>
            </w:tcBorders>
            <w:vAlign w:val="center"/>
          </w:tcPr>
          <w:p w:rsidR="006C6C19" w:rsidRPr="006C6C19" w:rsidRDefault="006C6C19" w:rsidP="006C6C19">
            <w:pPr>
              <w:rPr>
                <w:rFonts w:ascii="Times New Roman" w:eastAsia="Times New Roman" w:hAnsi="Times New Roman" w:cs="Times New Roman"/>
                <w:sz w:val="21"/>
                <w:szCs w:val="21"/>
                <w:lang w:val="kk-KZ" w:eastAsia="ru-RU"/>
              </w:rPr>
            </w:pPr>
            <w:r w:rsidRPr="006C6C19">
              <w:rPr>
                <w:rFonts w:ascii="Times New Roman" w:eastAsia="Times New Roman" w:hAnsi="Times New Roman" w:cs="Times New Roman"/>
                <w:iCs/>
                <w:sz w:val="21"/>
                <w:szCs w:val="21"/>
                <w:lang w:val="kk-KZ" w:eastAsia="ru-RU"/>
              </w:rPr>
              <w:t>Білекпен бірді жығасың, біліммен мыңды жығасың.</w:t>
            </w:r>
          </w:p>
        </w:tc>
      </w:tr>
      <w:tr w:rsidR="006C6C19" w:rsidRPr="006C6C19" w:rsidTr="006C6C19">
        <w:trPr>
          <w:trHeight w:val="120"/>
        </w:trPr>
        <w:tc>
          <w:tcPr>
            <w:tcW w:w="465" w:type="dxa"/>
          </w:tcPr>
          <w:p w:rsidR="006C6C19" w:rsidRDefault="006C6C19" w:rsidP="006C6C19">
            <w:pPr>
              <w:rPr>
                <w:rFonts w:ascii="Times New Roman" w:hAnsi="Times New Roman" w:cs="Times New Roman"/>
                <w:sz w:val="24"/>
                <w:szCs w:val="24"/>
                <w:lang w:val="kk-KZ"/>
              </w:rPr>
            </w:pPr>
            <w:r>
              <w:rPr>
                <w:rFonts w:ascii="Times New Roman" w:hAnsi="Times New Roman" w:cs="Times New Roman"/>
                <w:sz w:val="24"/>
                <w:szCs w:val="24"/>
                <w:lang w:val="kk-KZ"/>
              </w:rPr>
              <w:t>30</w:t>
            </w:r>
          </w:p>
        </w:tc>
        <w:tc>
          <w:tcPr>
            <w:tcW w:w="4207" w:type="dxa"/>
          </w:tcPr>
          <w:p w:rsidR="006C6C19" w:rsidRPr="006C6C19" w:rsidRDefault="006C6C19" w:rsidP="006C6C19">
            <w:pPr>
              <w:rPr>
                <w:rFonts w:ascii="Times New Roman" w:hAnsi="Times New Roman" w:cs="Times New Roman"/>
                <w:sz w:val="24"/>
                <w:szCs w:val="24"/>
                <w:lang w:val="kk-KZ"/>
              </w:rPr>
            </w:pPr>
            <w:r w:rsidRPr="006C6C19">
              <w:rPr>
                <w:rFonts w:ascii="Times New Roman" w:hAnsi="Times New Roman" w:cs="Times New Roman"/>
                <w:iCs/>
                <w:sz w:val="24"/>
                <w:szCs w:val="24"/>
              </w:rPr>
              <w:t>«</w:t>
            </w:r>
            <w:proofErr w:type="spellStart"/>
            <w:r w:rsidRPr="006C6C19">
              <w:rPr>
                <w:rFonts w:ascii="Times New Roman" w:hAnsi="Times New Roman" w:cs="Times New Roman"/>
                <w:iCs/>
                <w:sz w:val="24"/>
                <w:szCs w:val="24"/>
              </w:rPr>
              <w:t>Амалдар</w:t>
            </w:r>
            <w:proofErr w:type="spellEnd"/>
            <w:r w:rsidRPr="006C6C19">
              <w:rPr>
                <w:rFonts w:ascii="Times New Roman" w:hAnsi="Times New Roman" w:cs="Times New Roman"/>
                <w:iCs/>
                <w:sz w:val="24"/>
                <w:szCs w:val="24"/>
              </w:rPr>
              <w:t xml:space="preserve"> тек </w:t>
            </w:r>
            <w:proofErr w:type="spellStart"/>
            <w:r w:rsidRPr="006C6C19">
              <w:rPr>
                <w:rFonts w:ascii="Times New Roman" w:hAnsi="Times New Roman" w:cs="Times New Roman"/>
                <w:iCs/>
                <w:sz w:val="24"/>
                <w:szCs w:val="24"/>
              </w:rPr>
              <w:t>ниетке</w:t>
            </w:r>
            <w:proofErr w:type="spellEnd"/>
            <w:r w:rsidRPr="006C6C19">
              <w:rPr>
                <w:rFonts w:ascii="Times New Roman" w:hAnsi="Times New Roman" w:cs="Times New Roman"/>
                <w:iCs/>
                <w:sz w:val="24"/>
                <w:szCs w:val="24"/>
              </w:rPr>
              <w:t xml:space="preserve"> </w:t>
            </w:r>
            <w:proofErr w:type="spellStart"/>
            <w:r w:rsidRPr="006C6C19">
              <w:rPr>
                <w:rFonts w:ascii="Times New Roman" w:hAnsi="Times New Roman" w:cs="Times New Roman"/>
                <w:iCs/>
                <w:sz w:val="24"/>
                <w:szCs w:val="24"/>
              </w:rPr>
              <w:t>байланысты</w:t>
            </w:r>
            <w:proofErr w:type="spellEnd"/>
            <w:r w:rsidRPr="006C6C19">
              <w:rPr>
                <w:rFonts w:ascii="Times New Roman" w:hAnsi="Times New Roman" w:cs="Times New Roman"/>
                <w:iCs/>
                <w:sz w:val="24"/>
                <w:szCs w:val="24"/>
              </w:rPr>
              <w:t>».</w:t>
            </w:r>
          </w:p>
        </w:tc>
        <w:tc>
          <w:tcPr>
            <w:tcW w:w="4673" w:type="dxa"/>
          </w:tcPr>
          <w:p w:rsidR="006C6C19" w:rsidRPr="006C6C19" w:rsidRDefault="006C6C19" w:rsidP="006C6C19">
            <w:pPr>
              <w:rPr>
                <w:rFonts w:ascii="Times New Roman" w:hAnsi="Times New Roman" w:cs="Times New Roman"/>
                <w:sz w:val="24"/>
                <w:szCs w:val="24"/>
                <w:lang w:val="kk-KZ"/>
              </w:rPr>
            </w:pPr>
            <w:proofErr w:type="spellStart"/>
            <w:r w:rsidRPr="006C6C19">
              <w:rPr>
                <w:rFonts w:ascii="Times New Roman" w:hAnsi="Times New Roman" w:cs="Times New Roman"/>
                <w:iCs/>
                <w:sz w:val="24"/>
                <w:szCs w:val="24"/>
              </w:rPr>
              <w:t>Аққа</w:t>
            </w:r>
            <w:proofErr w:type="spellEnd"/>
            <w:r w:rsidRPr="006C6C19">
              <w:rPr>
                <w:rFonts w:ascii="Times New Roman" w:hAnsi="Times New Roman" w:cs="Times New Roman"/>
                <w:iCs/>
                <w:sz w:val="24"/>
                <w:szCs w:val="24"/>
              </w:rPr>
              <w:t xml:space="preserve"> </w:t>
            </w:r>
            <w:proofErr w:type="spellStart"/>
            <w:r w:rsidRPr="006C6C19">
              <w:rPr>
                <w:rFonts w:ascii="Times New Roman" w:hAnsi="Times New Roman" w:cs="Times New Roman"/>
                <w:iCs/>
                <w:sz w:val="24"/>
                <w:szCs w:val="24"/>
              </w:rPr>
              <w:t>құдай</w:t>
            </w:r>
            <w:proofErr w:type="spellEnd"/>
            <w:r w:rsidRPr="006C6C19">
              <w:rPr>
                <w:rFonts w:ascii="Times New Roman" w:hAnsi="Times New Roman" w:cs="Times New Roman"/>
                <w:iCs/>
                <w:sz w:val="24"/>
                <w:szCs w:val="24"/>
              </w:rPr>
              <w:t xml:space="preserve"> </w:t>
            </w:r>
            <w:proofErr w:type="spellStart"/>
            <w:r w:rsidRPr="006C6C19">
              <w:rPr>
                <w:rFonts w:ascii="Times New Roman" w:hAnsi="Times New Roman" w:cs="Times New Roman"/>
                <w:iCs/>
                <w:sz w:val="24"/>
                <w:szCs w:val="24"/>
              </w:rPr>
              <w:t>жақ</w:t>
            </w:r>
            <w:proofErr w:type="spellEnd"/>
            <w:r w:rsidRPr="006C6C19">
              <w:rPr>
                <w:rFonts w:ascii="Times New Roman" w:hAnsi="Times New Roman" w:cs="Times New Roman"/>
                <w:iCs/>
                <w:sz w:val="24"/>
                <w:szCs w:val="24"/>
              </w:rPr>
              <w:t>.</w:t>
            </w:r>
          </w:p>
        </w:tc>
      </w:tr>
    </w:tbl>
    <w:p w:rsidR="009472FB" w:rsidRDefault="009472FB" w:rsidP="009472FB">
      <w:pPr>
        <w:rPr>
          <w:rFonts w:ascii="Times New Roman" w:hAnsi="Times New Roman" w:cs="Times New Roman"/>
          <w:sz w:val="24"/>
          <w:szCs w:val="24"/>
          <w:lang w:val="kk-KZ"/>
        </w:rPr>
      </w:pPr>
    </w:p>
    <w:p w:rsidR="00656395" w:rsidRPr="00656395" w:rsidRDefault="00656395" w:rsidP="00656395">
      <w:pPr>
        <w:rPr>
          <w:rFonts w:ascii="Times New Roman" w:hAnsi="Times New Roman" w:cs="Times New Roman"/>
          <w:b/>
          <w:sz w:val="24"/>
          <w:szCs w:val="24"/>
          <w:lang w:val="kk-KZ"/>
        </w:rPr>
      </w:pPr>
      <w:r w:rsidRPr="00656395">
        <w:rPr>
          <w:rFonts w:ascii="Times New Roman" w:hAnsi="Times New Roman" w:cs="Times New Roman"/>
          <w:b/>
          <w:sz w:val="24"/>
          <w:szCs w:val="24"/>
          <w:lang w:val="kk-KZ"/>
        </w:rPr>
        <w:t xml:space="preserve">Мақал-мәтелдер мен хадистердегі көркемдік тәсілдер </w:t>
      </w:r>
    </w:p>
    <w:p w:rsidR="00656395" w:rsidRPr="00656395" w:rsidRDefault="00656395" w:rsidP="00656395">
      <w:pPr>
        <w:rPr>
          <w:rFonts w:ascii="Times New Roman" w:hAnsi="Times New Roman" w:cs="Times New Roman"/>
          <w:sz w:val="24"/>
          <w:szCs w:val="24"/>
          <w:lang w:val="kk-KZ"/>
        </w:rPr>
      </w:pPr>
      <w:r w:rsidRPr="00656395">
        <w:rPr>
          <w:rFonts w:ascii="Times New Roman" w:hAnsi="Times New Roman" w:cs="Times New Roman"/>
          <w:sz w:val="24"/>
          <w:szCs w:val="24"/>
          <w:lang w:val="kk-KZ"/>
        </w:rPr>
        <w:t xml:space="preserve">Хадистер де, халық ауыз әдебиеті де халықтың жадында тез сақталып, ұрпақтан-ұрпаққа ауызша таралуы үшін белгілі бір </w:t>
      </w:r>
      <w:r w:rsidRPr="00656395">
        <w:rPr>
          <w:rFonts w:ascii="Times New Roman" w:hAnsi="Times New Roman" w:cs="Times New Roman"/>
          <w:b/>
          <w:bCs/>
          <w:sz w:val="24"/>
          <w:szCs w:val="24"/>
          <w:lang w:val="kk-KZ"/>
        </w:rPr>
        <w:t>көркемдік заңдылықтарға</w:t>
      </w:r>
      <w:r w:rsidRPr="00656395">
        <w:rPr>
          <w:rFonts w:ascii="Times New Roman" w:hAnsi="Times New Roman" w:cs="Times New Roman"/>
          <w:sz w:val="24"/>
          <w:szCs w:val="24"/>
          <w:lang w:val="kk-KZ"/>
        </w:rPr>
        <w:t xml:space="preserve"> сүйенген.</w:t>
      </w:r>
    </w:p>
    <w:p w:rsidR="00656395" w:rsidRPr="00656395" w:rsidRDefault="00656395" w:rsidP="00656395">
      <w:pPr>
        <w:rPr>
          <w:rFonts w:ascii="Times New Roman" w:hAnsi="Times New Roman" w:cs="Times New Roman"/>
          <w:sz w:val="24"/>
          <w:szCs w:val="24"/>
          <w:lang w:val="kk-KZ"/>
        </w:rPr>
      </w:pPr>
      <w:r w:rsidRPr="00656395">
        <w:rPr>
          <w:rFonts w:ascii="Times New Roman" w:hAnsi="Times New Roman" w:cs="Times New Roman"/>
          <w:b/>
          <w:bCs/>
          <w:sz w:val="24"/>
          <w:szCs w:val="24"/>
          <w:lang w:val="kk-KZ"/>
        </w:rPr>
        <w:t>Ықшамдылық :</w:t>
      </w:r>
      <w:r w:rsidRPr="00656395">
        <w:rPr>
          <w:rFonts w:ascii="Times New Roman" w:hAnsi="Times New Roman" w:cs="Times New Roman"/>
          <w:sz w:val="24"/>
          <w:szCs w:val="24"/>
          <w:lang w:val="kk-KZ"/>
        </w:rPr>
        <w:br/>
        <w:t xml:space="preserve">Хадистер де («Көркем мінез – діннің жартысы»), мақалдар да («Ер қадірі – елімен») өте қысқа, бірақ ауқымды философиялық ойды сыйдырып тұрады. Сөз өнеріндегі бұл қасиетті қазақта </w:t>
      </w:r>
      <w:r w:rsidRPr="00656395">
        <w:rPr>
          <w:rFonts w:ascii="Times New Roman" w:hAnsi="Times New Roman" w:cs="Times New Roman"/>
          <w:i/>
          <w:iCs/>
          <w:sz w:val="24"/>
          <w:szCs w:val="24"/>
          <w:lang w:val="kk-KZ"/>
        </w:rPr>
        <w:t>«шешендік сөз»</w:t>
      </w:r>
      <w:r w:rsidRPr="00656395">
        <w:rPr>
          <w:rFonts w:ascii="Times New Roman" w:hAnsi="Times New Roman" w:cs="Times New Roman"/>
          <w:sz w:val="24"/>
          <w:szCs w:val="24"/>
          <w:lang w:val="kk-KZ"/>
        </w:rPr>
        <w:t xml:space="preserve"> дейді.</w:t>
      </w:r>
    </w:p>
    <w:p w:rsidR="00656395" w:rsidRPr="00656395" w:rsidRDefault="00656395" w:rsidP="00656395">
      <w:pPr>
        <w:rPr>
          <w:rFonts w:ascii="Times New Roman" w:hAnsi="Times New Roman" w:cs="Times New Roman"/>
          <w:sz w:val="24"/>
          <w:szCs w:val="24"/>
          <w:lang w:val="kk-KZ"/>
        </w:rPr>
      </w:pPr>
      <w:r w:rsidRPr="00656395">
        <w:rPr>
          <w:rFonts w:ascii="Times New Roman" w:hAnsi="Times New Roman" w:cs="Times New Roman"/>
          <w:b/>
          <w:bCs/>
          <w:sz w:val="24"/>
          <w:szCs w:val="24"/>
          <w:lang w:val="kk-KZ"/>
        </w:rPr>
        <w:t>Ритм мен ұйқас</w:t>
      </w:r>
      <w:r w:rsidRPr="00656395">
        <w:rPr>
          <w:rFonts w:ascii="Times New Roman" w:hAnsi="Times New Roman" w:cs="Times New Roman"/>
          <w:sz w:val="24"/>
          <w:szCs w:val="24"/>
          <w:lang w:val="kk-KZ"/>
        </w:rPr>
        <w:br/>
        <w:t xml:space="preserve">Араб тіліндегі көптеген хадистер ішкі ұйқасқа құрылған. Қазақ мақал-мәтелдері мен билер сөзі де көбіне өлең жолдары сияқты ұйқасып, егіз үндестікпен айтылады (мысалы: </w:t>
      </w:r>
      <w:r w:rsidRPr="00656395">
        <w:rPr>
          <w:rFonts w:ascii="Times New Roman" w:hAnsi="Times New Roman" w:cs="Times New Roman"/>
          <w:i/>
          <w:iCs/>
          <w:sz w:val="24"/>
          <w:szCs w:val="24"/>
          <w:lang w:val="kk-KZ"/>
        </w:rPr>
        <w:t>«Алтау ала болса – ауыздағы кетеді, төртеу түгел болса – төбедегі келеді»</w:t>
      </w:r>
      <w:r w:rsidRPr="00656395">
        <w:rPr>
          <w:rFonts w:ascii="Times New Roman" w:hAnsi="Times New Roman" w:cs="Times New Roman"/>
          <w:sz w:val="24"/>
          <w:szCs w:val="24"/>
          <w:lang w:val="kk-KZ"/>
        </w:rPr>
        <w:t>).</w:t>
      </w:r>
    </w:p>
    <w:p w:rsidR="00656395" w:rsidRPr="00656395" w:rsidRDefault="00656395" w:rsidP="00656395">
      <w:pPr>
        <w:rPr>
          <w:rFonts w:ascii="Times New Roman" w:hAnsi="Times New Roman" w:cs="Times New Roman"/>
          <w:sz w:val="24"/>
          <w:szCs w:val="24"/>
          <w:lang w:val="kk-KZ"/>
        </w:rPr>
      </w:pPr>
      <w:r w:rsidRPr="00656395">
        <w:rPr>
          <w:rFonts w:ascii="Times New Roman" w:hAnsi="Times New Roman" w:cs="Times New Roman"/>
          <w:b/>
          <w:bCs/>
          <w:sz w:val="24"/>
          <w:szCs w:val="24"/>
          <w:lang w:val="kk-KZ"/>
        </w:rPr>
        <w:t>Аллегория және метафора (Бейнелі сөздер):</w:t>
      </w:r>
      <w:r w:rsidRPr="00656395">
        <w:rPr>
          <w:rFonts w:ascii="Times New Roman" w:hAnsi="Times New Roman" w:cs="Times New Roman"/>
          <w:sz w:val="24"/>
          <w:szCs w:val="24"/>
          <w:lang w:val="kk-KZ"/>
        </w:rPr>
        <w:br/>
        <w:t>Екі тарап та терең мағынаны қарапайым халыққа түсінікті ету үшін табиғат құбылыстарын, жан-жануарларды мысалға алады.</w:t>
      </w:r>
    </w:p>
    <w:p w:rsidR="00656395" w:rsidRPr="00656395" w:rsidRDefault="00656395" w:rsidP="00656395">
      <w:pPr>
        <w:rPr>
          <w:rFonts w:ascii="Times New Roman" w:hAnsi="Times New Roman" w:cs="Times New Roman"/>
          <w:sz w:val="24"/>
          <w:szCs w:val="24"/>
          <w:lang w:val="kk-KZ"/>
        </w:rPr>
      </w:pPr>
      <w:r w:rsidRPr="00656395">
        <w:rPr>
          <w:rFonts w:ascii="Times New Roman" w:hAnsi="Times New Roman" w:cs="Times New Roman"/>
          <w:b/>
          <w:sz w:val="24"/>
          <w:szCs w:val="24"/>
          <w:lang w:val="kk-KZ"/>
        </w:rPr>
        <w:t>Метафора</w:t>
      </w:r>
      <w:r w:rsidRPr="00656395">
        <w:rPr>
          <w:rFonts w:ascii="Times New Roman" w:hAnsi="Times New Roman" w:cs="Times New Roman"/>
          <w:sz w:val="24"/>
          <w:szCs w:val="24"/>
          <w:lang w:val="kk-KZ"/>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
        <w:gridCol w:w="3603"/>
        <w:gridCol w:w="4804"/>
      </w:tblGrid>
      <w:tr w:rsidR="00656395" w:rsidRPr="00656395" w:rsidTr="00037E94">
        <w:tc>
          <w:tcPr>
            <w:tcW w:w="959" w:type="dxa"/>
            <w:shd w:val="clear" w:color="auto" w:fill="auto"/>
          </w:tcPr>
          <w:p w:rsidR="00656395" w:rsidRPr="00656395" w:rsidRDefault="00656395" w:rsidP="00656395">
            <w:pPr>
              <w:rPr>
                <w:rFonts w:ascii="Times New Roman" w:hAnsi="Times New Roman" w:cs="Times New Roman"/>
                <w:sz w:val="24"/>
                <w:szCs w:val="24"/>
                <w:lang w:val="kk-KZ"/>
              </w:rPr>
            </w:pPr>
          </w:p>
        </w:tc>
        <w:tc>
          <w:tcPr>
            <w:tcW w:w="3685" w:type="dxa"/>
            <w:shd w:val="clear" w:color="auto" w:fill="auto"/>
          </w:tcPr>
          <w:p w:rsidR="00656395" w:rsidRPr="00656395" w:rsidRDefault="00656395" w:rsidP="00656395">
            <w:pPr>
              <w:rPr>
                <w:rFonts w:ascii="Times New Roman" w:hAnsi="Times New Roman" w:cs="Times New Roman"/>
                <w:sz w:val="24"/>
                <w:szCs w:val="24"/>
                <w:lang w:val="kk-KZ"/>
              </w:rPr>
            </w:pPr>
            <w:r w:rsidRPr="00656395">
              <w:rPr>
                <w:rFonts w:ascii="Times New Roman" w:hAnsi="Times New Roman" w:cs="Times New Roman"/>
                <w:i/>
                <w:sz w:val="24"/>
                <w:szCs w:val="24"/>
                <w:lang w:val="kk-KZ"/>
              </w:rPr>
              <w:t>Мақалда</w:t>
            </w:r>
          </w:p>
        </w:tc>
        <w:tc>
          <w:tcPr>
            <w:tcW w:w="4927" w:type="dxa"/>
            <w:shd w:val="clear" w:color="auto" w:fill="auto"/>
          </w:tcPr>
          <w:p w:rsidR="00656395" w:rsidRPr="00656395" w:rsidRDefault="00656395" w:rsidP="00656395">
            <w:pPr>
              <w:rPr>
                <w:rFonts w:ascii="Times New Roman" w:hAnsi="Times New Roman" w:cs="Times New Roman"/>
                <w:sz w:val="24"/>
                <w:szCs w:val="24"/>
                <w:lang w:val="kk-KZ"/>
              </w:rPr>
            </w:pPr>
            <w:r w:rsidRPr="00656395">
              <w:rPr>
                <w:rFonts w:ascii="Times New Roman" w:hAnsi="Times New Roman" w:cs="Times New Roman"/>
                <w:sz w:val="24"/>
                <w:szCs w:val="24"/>
                <w:lang w:val="kk-KZ"/>
              </w:rPr>
              <w:t>Х</w:t>
            </w:r>
            <w:r w:rsidRPr="00656395">
              <w:rPr>
                <w:rFonts w:ascii="Times New Roman" w:hAnsi="Times New Roman" w:cs="Times New Roman"/>
                <w:i/>
                <w:sz w:val="24"/>
                <w:szCs w:val="24"/>
                <w:lang w:val="kk-KZ"/>
              </w:rPr>
              <w:t>адисте</w:t>
            </w:r>
            <w:r w:rsidRPr="00656395">
              <w:rPr>
                <w:rFonts w:ascii="Times New Roman" w:hAnsi="Times New Roman" w:cs="Times New Roman"/>
                <w:sz w:val="24"/>
                <w:szCs w:val="24"/>
                <w:lang w:val="kk-KZ"/>
              </w:rPr>
              <w:t xml:space="preserve">:  </w:t>
            </w:r>
          </w:p>
        </w:tc>
      </w:tr>
      <w:tr w:rsidR="00656395" w:rsidRPr="00656395" w:rsidTr="00037E94">
        <w:tc>
          <w:tcPr>
            <w:tcW w:w="959" w:type="dxa"/>
            <w:shd w:val="clear" w:color="auto" w:fill="auto"/>
          </w:tcPr>
          <w:p w:rsidR="00656395" w:rsidRPr="00656395" w:rsidRDefault="00656395" w:rsidP="00656395">
            <w:pPr>
              <w:rPr>
                <w:rFonts w:ascii="Times New Roman" w:hAnsi="Times New Roman" w:cs="Times New Roman"/>
                <w:sz w:val="24"/>
                <w:szCs w:val="24"/>
                <w:lang w:val="kk-KZ"/>
              </w:rPr>
            </w:pPr>
            <w:r w:rsidRPr="00656395">
              <w:rPr>
                <w:rFonts w:ascii="Times New Roman" w:hAnsi="Times New Roman" w:cs="Times New Roman"/>
                <w:sz w:val="24"/>
                <w:szCs w:val="24"/>
                <w:lang w:val="kk-KZ"/>
              </w:rPr>
              <w:t>1</w:t>
            </w:r>
          </w:p>
        </w:tc>
        <w:tc>
          <w:tcPr>
            <w:tcW w:w="3685" w:type="dxa"/>
            <w:shd w:val="clear" w:color="auto" w:fill="auto"/>
          </w:tcPr>
          <w:p w:rsidR="00656395" w:rsidRPr="00656395" w:rsidRDefault="00656395" w:rsidP="00656395">
            <w:pPr>
              <w:rPr>
                <w:rFonts w:ascii="Times New Roman" w:hAnsi="Times New Roman" w:cs="Times New Roman"/>
                <w:sz w:val="24"/>
                <w:szCs w:val="24"/>
                <w:lang w:val="kk-KZ"/>
              </w:rPr>
            </w:pPr>
            <w:r w:rsidRPr="00656395">
              <w:rPr>
                <w:rFonts w:ascii="Times New Roman" w:hAnsi="Times New Roman" w:cs="Times New Roman"/>
                <w:sz w:val="24"/>
                <w:szCs w:val="24"/>
                <w:lang w:val="kk-KZ"/>
              </w:rPr>
              <w:t>Жақсының сөзі-жібек,</w:t>
            </w:r>
            <w:r>
              <w:rPr>
                <w:rFonts w:ascii="Times New Roman" w:hAnsi="Times New Roman" w:cs="Times New Roman"/>
                <w:sz w:val="24"/>
                <w:szCs w:val="24"/>
                <w:lang w:val="kk-KZ"/>
              </w:rPr>
              <w:t xml:space="preserve">    </w:t>
            </w:r>
            <w:r w:rsidRPr="00656395">
              <w:rPr>
                <w:rFonts w:ascii="Times New Roman" w:hAnsi="Times New Roman" w:cs="Times New Roman"/>
                <w:sz w:val="24"/>
                <w:szCs w:val="24"/>
                <w:lang w:val="kk-KZ"/>
              </w:rPr>
              <w:t xml:space="preserve">Жаманның сөзі-күйік.                                                                                             </w:t>
            </w:r>
          </w:p>
        </w:tc>
        <w:tc>
          <w:tcPr>
            <w:tcW w:w="4927" w:type="dxa"/>
            <w:shd w:val="clear" w:color="auto" w:fill="auto"/>
          </w:tcPr>
          <w:p w:rsidR="00656395" w:rsidRPr="00656395" w:rsidRDefault="00656395" w:rsidP="00656395">
            <w:pPr>
              <w:rPr>
                <w:rFonts w:ascii="Times New Roman" w:hAnsi="Times New Roman" w:cs="Times New Roman"/>
                <w:sz w:val="24"/>
                <w:szCs w:val="24"/>
                <w:lang w:val="kk-KZ"/>
              </w:rPr>
            </w:pPr>
            <w:r w:rsidRPr="00656395">
              <w:rPr>
                <w:rFonts w:ascii="Times New Roman" w:hAnsi="Times New Roman" w:cs="Times New Roman"/>
                <w:sz w:val="24"/>
                <w:szCs w:val="24"/>
                <w:lang w:val="kk-KZ"/>
              </w:rPr>
              <w:t>жақсы сөз-садақа</w:t>
            </w:r>
          </w:p>
        </w:tc>
      </w:tr>
      <w:tr w:rsidR="00656395" w:rsidRPr="005F7A7D" w:rsidTr="00037E94">
        <w:tc>
          <w:tcPr>
            <w:tcW w:w="959" w:type="dxa"/>
            <w:shd w:val="clear" w:color="auto" w:fill="auto"/>
          </w:tcPr>
          <w:p w:rsidR="00656395" w:rsidRPr="00656395" w:rsidRDefault="00656395" w:rsidP="00656395">
            <w:pPr>
              <w:rPr>
                <w:rFonts w:ascii="Times New Roman" w:hAnsi="Times New Roman" w:cs="Times New Roman"/>
                <w:sz w:val="24"/>
                <w:szCs w:val="24"/>
                <w:lang w:val="kk-KZ"/>
              </w:rPr>
            </w:pPr>
            <w:r w:rsidRPr="00656395">
              <w:rPr>
                <w:rFonts w:ascii="Times New Roman" w:hAnsi="Times New Roman" w:cs="Times New Roman"/>
                <w:sz w:val="24"/>
                <w:szCs w:val="24"/>
                <w:lang w:val="kk-KZ"/>
              </w:rPr>
              <w:t>2</w:t>
            </w:r>
          </w:p>
        </w:tc>
        <w:tc>
          <w:tcPr>
            <w:tcW w:w="3685" w:type="dxa"/>
            <w:shd w:val="clear" w:color="auto" w:fill="auto"/>
          </w:tcPr>
          <w:p w:rsidR="00656395" w:rsidRPr="00656395" w:rsidRDefault="00656395" w:rsidP="00656395">
            <w:pPr>
              <w:rPr>
                <w:rFonts w:ascii="Times New Roman" w:hAnsi="Times New Roman" w:cs="Times New Roman"/>
                <w:sz w:val="24"/>
                <w:szCs w:val="24"/>
                <w:lang w:val="kk-KZ"/>
              </w:rPr>
            </w:pPr>
            <w:r w:rsidRPr="00656395">
              <w:rPr>
                <w:rFonts w:ascii="Times New Roman" w:hAnsi="Times New Roman" w:cs="Times New Roman"/>
                <w:sz w:val="24"/>
                <w:szCs w:val="24"/>
                <w:lang w:val="kk-KZ"/>
              </w:rPr>
              <w:t>Сабыр түбі-сары алтын.</w:t>
            </w:r>
          </w:p>
          <w:p w:rsidR="00656395" w:rsidRPr="00656395" w:rsidRDefault="00656395" w:rsidP="00656395">
            <w:pPr>
              <w:rPr>
                <w:rFonts w:ascii="Times New Roman" w:hAnsi="Times New Roman" w:cs="Times New Roman"/>
                <w:sz w:val="24"/>
                <w:szCs w:val="24"/>
                <w:lang w:val="kk-KZ"/>
              </w:rPr>
            </w:pPr>
          </w:p>
        </w:tc>
        <w:tc>
          <w:tcPr>
            <w:tcW w:w="4927" w:type="dxa"/>
            <w:shd w:val="clear" w:color="auto" w:fill="auto"/>
          </w:tcPr>
          <w:p w:rsidR="00656395" w:rsidRPr="00656395" w:rsidRDefault="00656395" w:rsidP="00656395">
            <w:pPr>
              <w:rPr>
                <w:rFonts w:ascii="Times New Roman" w:hAnsi="Times New Roman" w:cs="Times New Roman"/>
                <w:sz w:val="24"/>
                <w:szCs w:val="24"/>
                <w:lang w:val="kk-KZ"/>
              </w:rPr>
            </w:pPr>
            <w:r w:rsidRPr="00656395">
              <w:rPr>
                <w:rFonts w:ascii="Times New Roman" w:hAnsi="Times New Roman" w:cs="Times New Roman"/>
                <w:sz w:val="24"/>
                <w:szCs w:val="24"/>
                <w:lang w:val="kk-KZ"/>
              </w:rPr>
              <w:t>Сабырдан артық ,әрі кең сый берілмеген.</w:t>
            </w:r>
          </w:p>
        </w:tc>
      </w:tr>
      <w:tr w:rsidR="00656395" w:rsidRPr="005F7A7D" w:rsidTr="00037E94">
        <w:tc>
          <w:tcPr>
            <w:tcW w:w="959" w:type="dxa"/>
            <w:shd w:val="clear" w:color="auto" w:fill="auto"/>
          </w:tcPr>
          <w:p w:rsidR="00656395" w:rsidRPr="00656395" w:rsidRDefault="00656395" w:rsidP="00656395">
            <w:pPr>
              <w:rPr>
                <w:rFonts w:ascii="Times New Roman" w:hAnsi="Times New Roman" w:cs="Times New Roman"/>
                <w:sz w:val="24"/>
                <w:szCs w:val="24"/>
                <w:lang w:val="kk-KZ"/>
              </w:rPr>
            </w:pPr>
            <w:r w:rsidRPr="00656395">
              <w:rPr>
                <w:rFonts w:ascii="Times New Roman" w:hAnsi="Times New Roman" w:cs="Times New Roman"/>
                <w:sz w:val="24"/>
                <w:szCs w:val="24"/>
                <w:lang w:val="kk-KZ"/>
              </w:rPr>
              <w:t>3</w:t>
            </w:r>
          </w:p>
        </w:tc>
        <w:tc>
          <w:tcPr>
            <w:tcW w:w="3685" w:type="dxa"/>
            <w:shd w:val="clear" w:color="auto" w:fill="auto"/>
          </w:tcPr>
          <w:p w:rsidR="00656395" w:rsidRPr="00656395" w:rsidRDefault="00656395" w:rsidP="00656395">
            <w:pPr>
              <w:rPr>
                <w:rFonts w:ascii="Times New Roman" w:hAnsi="Times New Roman" w:cs="Times New Roman"/>
                <w:sz w:val="24"/>
                <w:szCs w:val="24"/>
                <w:lang w:val="kk-KZ"/>
              </w:rPr>
            </w:pPr>
            <w:r w:rsidRPr="00656395">
              <w:rPr>
                <w:rFonts w:ascii="Times New Roman" w:hAnsi="Times New Roman" w:cs="Times New Roman"/>
                <w:sz w:val="24"/>
                <w:szCs w:val="24"/>
                <w:lang w:val="kk-KZ"/>
              </w:rPr>
              <w:t>Жақсыдан-шарапат,</w:t>
            </w:r>
            <w:r>
              <w:rPr>
                <w:rFonts w:ascii="Times New Roman" w:hAnsi="Times New Roman" w:cs="Times New Roman"/>
                <w:sz w:val="24"/>
                <w:szCs w:val="24"/>
                <w:lang w:val="kk-KZ"/>
              </w:rPr>
              <w:t xml:space="preserve">                 </w:t>
            </w:r>
            <w:r w:rsidRPr="00656395">
              <w:rPr>
                <w:rFonts w:ascii="Times New Roman" w:hAnsi="Times New Roman" w:cs="Times New Roman"/>
                <w:sz w:val="24"/>
                <w:szCs w:val="24"/>
                <w:lang w:val="kk-KZ"/>
              </w:rPr>
              <w:t>Жаманнан-кесапат</w:t>
            </w:r>
          </w:p>
        </w:tc>
        <w:tc>
          <w:tcPr>
            <w:tcW w:w="4927" w:type="dxa"/>
            <w:shd w:val="clear" w:color="auto" w:fill="auto"/>
          </w:tcPr>
          <w:p w:rsidR="00656395" w:rsidRPr="00656395" w:rsidRDefault="00656395" w:rsidP="00656395">
            <w:pPr>
              <w:rPr>
                <w:rFonts w:ascii="Times New Roman" w:hAnsi="Times New Roman" w:cs="Times New Roman"/>
                <w:sz w:val="24"/>
                <w:szCs w:val="24"/>
                <w:lang w:val="kk-KZ"/>
              </w:rPr>
            </w:pPr>
            <w:r w:rsidRPr="00656395">
              <w:rPr>
                <w:rFonts w:ascii="Times New Roman" w:hAnsi="Times New Roman" w:cs="Times New Roman"/>
                <w:sz w:val="24"/>
                <w:szCs w:val="24"/>
                <w:lang w:val="kk-KZ"/>
              </w:rPr>
              <w:t>Жақсы жолға шақырған адамға оған ергендердің сауабындай сауап бар</w:t>
            </w:r>
          </w:p>
        </w:tc>
      </w:tr>
    </w:tbl>
    <w:p w:rsidR="00656395" w:rsidRPr="00656395" w:rsidRDefault="00656395" w:rsidP="00656395">
      <w:pPr>
        <w:rPr>
          <w:rFonts w:ascii="Times New Roman" w:hAnsi="Times New Roman" w:cs="Times New Roman"/>
          <w:sz w:val="24"/>
          <w:szCs w:val="24"/>
          <w:lang w:val="kk-KZ"/>
        </w:rPr>
      </w:pPr>
    </w:p>
    <w:p w:rsidR="00EB13D5" w:rsidRPr="00EB13D5" w:rsidRDefault="00656395" w:rsidP="00EB13D5">
      <w:pPr>
        <w:rPr>
          <w:rFonts w:ascii="Times New Roman" w:hAnsi="Times New Roman" w:cs="Times New Roman"/>
          <w:b/>
          <w:bCs/>
          <w:sz w:val="24"/>
          <w:szCs w:val="24"/>
          <w:lang w:val="kk-KZ"/>
        </w:rPr>
      </w:pPr>
      <w:r w:rsidRPr="00656395">
        <w:rPr>
          <w:rFonts w:ascii="Times New Roman" w:hAnsi="Times New Roman" w:cs="Times New Roman"/>
          <w:sz w:val="24"/>
          <w:szCs w:val="24"/>
          <w:lang w:val="kk-KZ"/>
        </w:rPr>
        <w:t xml:space="preserve">           </w:t>
      </w:r>
      <w:r w:rsidR="00EB13D5" w:rsidRPr="00EB13D5">
        <w:rPr>
          <w:rFonts w:ascii="Times New Roman" w:hAnsi="Times New Roman" w:cs="Times New Roman"/>
          <w:sz w:val="24"/>
          <w:szCs w:val="24"/>
          <w:lang w:val="kk-KZ"/>
        </w:rPr>
        <w:t xml:space="preserve">Қорыта келе, </w:t>
      </w:r>
      <w:r w:rsidR="00EB13D5" w:rsidRPr="00EB13D5">
        <w:rPr>
          <w:rFonts w:ascii="Times New Roman" w:hAnsi="Times New Roman" w:cs="Times New Roman"/>
          <w:b/>
          <w:bCs/>
          <w:sz w:val="24"/>
          <w:szCs w:val="24"/>
          <w:lang w:val="kk-KZ"/>
        </w:rPr>
        <w:t>х</w:t>
      </w:r>
      <w:r w:rsidR="00EB13D5" w:rsidRPr="00EB13D5">
        <w:rPr>
          <w:rFonts w:ascii="Times New Roman" w:hAnsi="Times New Roman" w:cs="Times New Roman"/>
          <w:sz w:val="24"/>
          <w:szCs w:val="24"/>
          <w:lang w:val="kk-KZ"/>
        </w:rPr>
        <w:t>алық даналығы мен хадис тағылымы – бірін-бірі толықтырып тұрған рухани синергия. Қазақ халқы ислам дінін қабылдағаннан кейін хадистердегі асыл ойларды өз салт-дәстүріне, мақал-мәтелдеріне сіңіріп жіберді. Сондықтан бүгінде қазақ мақалдарын оқығанда, одан пайғамбар өсиеттерінің (хадистердің) жылы лебі мен асыл мағынасы анық сезіледі.</w:t>
      </w:r>
    </w:p>
    <w:p w:rsidR="00656395" w:rsidRPr="00656395" w:rsidRDefault="00EB13D5" w:rsidP="00EB13D5">
      <w:pPr>
        <w:rPr>
          <w:rFonts w:ascii="Times New Roman" w:hAnsi="Times New Roman" w:cs="Times New Roman"/>
          <w:sz w:val="24"/>
          <w:szCs w:val="24"/>
          <w:lang w:val="kk-KZ"/>
        </w:rPr>
      </w:pPr>
      <w:r w:rsidRPr="00EB13D5">
        <w:rPr>
          <w:rFonts w:ascii="Times New Roman" w:hAnsi="Times New Roman" w:cs="Times New Roman"/>
          <w:sz w:val="24"/>
          <w:szCs w:val="24"/>
          <w:lang w:val="kk-KZ"/>
        </w:rPr>
        <w:t xml:space="preserve">   Әрбір халықтың тарихы мен тағдырына лайықты және ділі мен дініне сай ғаламның құрылымын, қоғам мен адам өмірінің мәні мен маңызын, дүниетанымдық, құндылықтық негізде жеткізетін шығармашылық мұраларында,  халқымыздың ұлттық ойлау ерекшелігі ретінде айқындалған халық ауыз әдебиетінде ұлтымыздың әдептілік ережелері, соның ішінде діни құндылықтары мен имандылық ұстанымдары да,  жан-жақты көрініс береді Ұлттық руханияттың асыл мұрасы халық ауыз әдебиеті, аңыз-әпсаналар тарихи жырлар, ғашықтық жырлар, батырлар жырлары, тұрмыс-салт жырлары және мақал-мәтелдерде қазақ халқы ежелден сөздің және шешендіктің дүниетанымдық және рухани мәніне ерекше көңіл аударған. Халық дүниетанымында бұның барлығы дерлік тәлім-тәрбиелік, даналық және рухани имандылық күшке ие және қазақтың дәстүрлі ойлау мәдениеті мен рухани құндылықтық бағдарының, тағылымдарының асыл  қазынасы болып есептелген. Қазақ ауыз әдебиетінің имандылық бастаулары мен тәлімдік әлеуеті адамды  мейірімділікке, сабырлылыққа, ұстамдылыққа, әділеттілікке, даналыққа, қонақжайлылыққа, яғни, рухани құндылықтарды адам бойында жинақтауға бағыт ұстайды. </w:t>
      </w:r>
      <w:r w:rsidR="00656395" w:rsidRPr="00656395">
        <w:rPr>
          <w:rFonts w:ascii="Times New Roman" w:hAnsi="Times New Roman" w:cs="Times New Roman"/>
          <w:sz w:val="24"/>
          <w:szCs w:val="24"/>
          <w:lang w:val="kk-KZ"/>
        </w:rPr>
        <w:t xml:space="preserve">                                                                                               </w:t>
      </w:r>
    </w:p>
    <w:p w:rsidR="00656395" w:rsidRPr="00656395" w:rsidRDefault="00656395" w:rsidP="00656395">
      <w:pPr>
        <w:rPr>
          <w:rFonts w:ascii="Times New Roman" w:hAnsi="Times New Roman" w:cs="Times New Roman"/>
          <w:sz w:val="24"/>
          <w:szCs w:val="24"/>
          <w:lang w:val="kk-KZ"/>
        </w:rPr>
      </w:pPr>
    </w:p>
    <w:p w:rsidR="00656395" w:rsidRPr="00656395" w:rsidRDefault="00656395" w:rsidP="00656395">
      <w:pPr>
        <w:rPr>
          <w:rFonts w:ascii="Times New Roman" w:hAnsi="Times New Roman" w:cs="Times New Roman"/>
          <w:sz w:val="24"/>
          <w:szCs w:val="24"/>
          <w:lang w:val="kk-KZ"/>
        </w:rPr>
      </w:pPr>
    </w:p>
    <w:p w:rsidR="00656395" w:rsidRPr="00656395" w:rsidRDefault="00656395" w:rsidP="00656395">
      <w:pPr>
        <w:rPr>
          <w:rFonts w:ascii="Times New Roman" w:hAnsi="Times New Roman" w:cs="Times New Roman"/>
          <w:sz w:val="24"/>
          <w:szCs w:val="24"/>
          <w:lang w:val="kk-KZ"/>
        </w:rPr>
      </w:pPr>
    </w:p>
    <w:p w:rsidR="00656395" w:rsidRPr="00656395" w:rsidRDefault="00656395" w:rsidP="00656395">
      <w:pPr>
        <w:rPr>
          <w:rFonts w:ascii="Times New Roman" w:hAnsi="Times New Roman" w:cs="Times New Roman"/>
          <w:sz w:val="24"/>
          <w:szCs w:val="24"/>
          <w:lang w:val="kk-KZ"/>
        </w:rPr>
      </w:pPr>
    </w:p>
    <w:p w:rsidR="00656395" w:rsidRPr="00656395" w:rsidRDefault="00656395" w:rsidP="00656395">
      <w:pPr>
        <w:rPr>
          <w:rFonts w:ascii="Times New Roman" w:hAnsi="Times New Roman" w:cs="Times New Roman"/>
          <w:sz w:val="24"/>
          <w:szCs w:val="24"/>
          <w:lang w:val="kk-KZ"/>
        </w:rPr>
      </w:pPr>
    </w:p>
    <w:p w:rsidR="00656395" w:rsidRPr="00656395" w:rsidRDefault="00656395" w:rsidP="00656395">
      <w:pPr>
        <w:rPr>
          <w:rFonts w:ascii="Times New Roman" w:hAnsi="Times New Roman" w:cs="Times New Roman"/>
          <w:sz w:val="24"/>
          <w:szCs w:val="24"/>
          <w:lang w:val="kk-KZ"/>
        </w:rPr>
      </w:pPr>
    </w:p>
    <w:p w:rsidR="00656395" w:rsidRPr="009472FB" w:rsidRDefault="00656395" w:rsidP="009472FB">
      <w:pPr>
        <w:rPr>
          <w:rFonts w:ascii="Times New Roman" w:hAnsi="Times New Roman" w:cs="Times New Roman"/>
          <w:sz w:val="24"/>
          <w:szCs w:val="24"/>
          <w:lang w:val="kk-KZ"/>
        </w:rPr>
      </w:pPr>
    </w:p>
    <w:sectPr w:rsidR="00656395" w:rsidRPr="009472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proofState w:spelling="clean"/>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442"/>
    <w:rsid w:val="001F0C93"/>
    <w:rsid w:val="00213864"/>
    <w:rsid w:val="003D6308"/>
    <w:rsid w:val="005F7A7D"/>
    <w:rsid w:val="00656395"/>
    <w:rsid w:val="00661C9D"/>
    <w:rsid w:val="006C6C19"/>
    <w:rsid w:val="00713B9E"/>
    <w:rsid w:val="009472FB"/>
    <w:rsid w:val="00A3646B"/>
    <w:rsid w:val="00E510C7"/>
    <w:rsid w:val="00EB13D5"/>
    <w:rsid w:val="00F204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CEC829-1289-4B58-A25B-206DFB104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472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uiPriority w:val="22"/>
    <w:qFormat/>
    <w:rsid w:val="006C6C19"/>
    <w:rPr>
      <w:b/>
      <w:bCs/>
    </w:rPr>
  </w:style>
  <w:style w:type="character" w:styleId="a5">
    <w:name w:val="Emphasis"/>
    <w:basedOn w:val="a0"/>
    <w:uiPriority w:val="20"/>
    <w:qFormat/>
    <w:rsid w:val="006C6C1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955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1684</Words>
  <Characters>9604</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Гость</cp:lastModifiedBy>
  <cp:revision>2</cp:revision>
  <dcterms:created xsi:type="dcterms:W3CDTF">2026-10-22T05:40:00Z</dcterms:created>
  <dcterms:modified xsi:type="dcterms:W3CDTF">2026-10-22T05:40:00Z</dcterms:modified>
</cp:coreProperties>
</file>